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A97DDE" w14:textId="77777777" w:rsidR="001D3C9B" w:rsidRDefault="00804D06" w:rsidP="001D3C9B">
      <w:pPr>
        <w:jc w:val="center"/>
        <w:rPr>
          <w:rFonts w:ascii="Sylfaen" w:hAnsi="Sylfaen"/>
          <w:lang w:val="ka-GE"/>
        </w:rPr>
      </w:pPr>
      <w:r>
        <w:rPr>
          <w:noProof/>
        </w:rPr>
        <w:drawing>
          <wp:inline distT="0" distB="0" distL="0" distR="0" wp14:anchorId="02325137" wp14:editId="5F626BA4">
            <wp:extent cx="2436125" cy="1920240"/>
            <wp:effectExtent l="0" t="0" r="2540" b="381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6125" cy="1920240"/>
                    </a:xfrm>
                    <a:prstGeom prst="rect">
                      <a:avLst/>
                    </a:prstGeom>
                    <a:solidFill>
                      <a:schemeClr val="accent1">
                        <a:lumMod val="40000"/>
                        <a:lumOff val="60000"/>
                      </a:schemeClr>
                    </a:solidFill>
                  </pic:spPr>
                </pic:pic>
              </a:graphicData>
            </a:graphic>
          </wp:inline>
        </w:drawing>
      </w:r>
    </w:p>
    <w:p w14:paraId="724E7BB9" w14:textId="77777777" w:rsidR="001D3C9B" w:rsidRDefault="001D3C9B" w:rsidP="001D3C9B">
      <w:pPr>
        <w:jc w:val="center"/>
        <w:rPr>
          <w:rFonts w:ascii="Sylfaen" w:eastAsia="Times New Roman" w:hAnsi="Sylfaen" w:cs="Sylfaen"/>
          <w:b/>
          <w:sz w:val="32"/>
        </w:rPr>
      </w:pPr>
    </w:p>
    <w:p w14:paraId="47ED4C63" w14:textId="77777777" w:rsidR="00804D06" w:rsidRPr="00804D06" w:rsidRDefault="00804D06" w:rsidP="001D3C9B">
      <w:pPr>
        <w:jc w:val="center"/>
        <w:rPr>
          <w:rFonts w:ascii="Sylfaen" w:eastAsia="Times New Roman" w:hAnsi="Sylfaen" w:cs="Sylfaen"/>
          <w:b/>
          <w:sz w:val="32"/>
        </w:rPr>
      </w:pPr>
    </w:p>
    <w:p w14:paraId="75984642" w14:textId="77777777" w:rsidR="001D3C9B" w:rsidRPr="00804D06" w:rsidRDefault="001D3C9B" w:rsidP="001D3C9B">
      <w:pPr>
        <w:jc w:val="center"/>
        <w:rPr>
          <w:rFonts w:ascii="Sylfaen" w:eastAsia="Times New Roman" w:hAnsi="Sylfaen" w:cs="Sylfaen"/>
          <w:b/>
          <w:sz w:val="32"/>
        </w:rPr>
      </w:pPr>
    </w:p>
    <w:p w14:paraId="6DCC3913" w14:textId="77777777" w:rsidR="001D3C9B" w:rsidRPr="001D3C9B" w:rsidRDefault="001D3C9B" w:rsidP="001D3C9B">
      <w:pPr>
        <w:jc w:val="center"/>
        <w:rPr>
          <w:rFonts w:ascii="Sylfaen" w:eastAsia="Times New Roman" w:hAnsi="Sylfaen" w:cs="Sylfaen"/>
          <w:b/>
          <w:sz w:val="36"/>
          <w:lang w:val="ka-GE"/>
        </w:rPr>
      </w:pPr>
      <w:r w:rsidRPr="001D3C9B">
        <w:rPr>
          <w:rFonts w:ascii="Sylfaen" w:eastAsia="Times New Roman" w:hAnsi="Sylfaen" w:cs="Sylfaen"/>
          <w:b/>
          <w:sz w:val="36"/>
          <w:lang w:val="ka-GE"/>
        </w:rPr>
        <w:t>საქართველოში საერთაშორისო დაცვის მქონე პირთა ინტეგრაციის ხელშეწყობის პროგრამა</w:t>
      </w:r>
    </w:p>
    <w:p w14:paraId="4EB68BB5" w14:textId="77777777" w:rsidR="001D3C9B" w:rsidRDefault="001D3C9B">
      <w:pPr>
        <w:rPr>
          <w:rFonts w:ascii="Sylfaen" w:eastAsia="Times New Roman" w:hAnsi="Sylfaen" w:cs="Sylfaen"/>
          <w:b/>
          <w:sz w:val="32"/>
          <w:lang w:val="ka-GE"/>
        </w:rPr>
      </w:pPr>
    </w:p>
    <w:p w14:paraId="4C1A77B2" w14:textId="77777777" w:rsidR="001D3C9B" w:rsidRDefault="001D3C9B">
      <w:pPr>
        <w:rPr>
          <w:rFonts w:ascii="Sylfaen" w:eastAsia="Times New Roman" w:hAnsi="Sylfaen" w:cs="Sylfaen"/>
          <w:b/>
          <w:sz w:val="32"/>
          <w:lang w:val="ka-GE"/>
        </w:rPr>
      </w:pPr>
    </w:p>
    <w:p w14:paraId="2E6EB272" w14:textId="77777777" w:rsidR="001D3C9B" w:rsidRDefault="001D3C9B">
      <w:pPr>
        <w:rPr>
          <w:rFonts w:ascii="Sylfaen" w:eastAsia="Times New Roman" w:hAnsi="Sylfaen" w:cs="Sylfaen"/>
          <w:b/>
          <w:sz w:val="32"/>
          <w:lang w:val="ka-GE"/>
        </w:rPr>
      </w:pPr>
    </w:p>
    <w:p w14:paraId="67C07D87" w14:textId="77777777" w:rsidR="001D3C9B" w:rsidRDefault="001D3C9B" w:rsidP="001D3C9B">
      <w:pPr>
        <w:jc w:val="center"/>
        <w:rPr>
          <w:rFonts w:ascii="Sylfaen" w:eastAsia="Times New Roman" w:hAnsi="Sylfaen" w:cs="Sylfaen"/>
          <w:b/>
          <w:sz w:val="32"/>
          <w:lang w:val="ka-GE"/>
        </w:rPr>
      </w:pPr>
    </w:p>
    <w:p w14:paraId="5E9C9422" w14:textId="77777777" w:rsidR="001D3C9B" w:rsidRDefault="001D3C9B" w:rsidP="001D3C9B">
      <w:pPr>
        <w:jc w:val="center"/>
        <w:rPr>
          <w:rFonts w:ascii="Sylfaen" w:eastAsia="Times New Roman" w:hAnsi="Sylfaen" w:cs="Sylfaen"/>
          <w:b/>
          <w:sz w:val="32"/>
        </w:rPr>
      </w:pPr>
    </w:p>
    <w:p w14:paraId="37EBD25D" w14:textId="77777777" w:rsidR="00655D7E" w:rsidRPr="00655D7E" w:rsidRDefault="00655D7E" w:rsidP="001D3C9B">
      <w:pPr>
        <w:jc w:val="center"/>
        <w:rPr>
          <w:rFonts w:ascii="Sylfaen" w:eastAsia="Times New Roman" w:hAnsi="Sylfaen" w:cs="Sylfaen"/>
          <w:b/>
          <w:sz w:val="32"/>
        </w:rPr>
      </w:pPr>
    </w:p>
    <w:p w14:paraId="6CF216D8" w14:textId="77777777" w:rsidR="001D3C9B" w:rsidRPr="00D61FA2" w:rsidRDefault="00974895" w:rsidP="001D3C9B">
      <w:pPr>
        <w:jc w:val="center"/>
        <w:rPr>
          <w:rFonts w:ascii="Sylfaen" w:eastAsia="Times New Roman" w:hAnsi="Sylfaen" w:cs="Sylfaen"/>
          <w:b/>
          <w:sz w:val="32"/>
        </w:rPr>
      </w:pPr>
      <w:r>
        <w:rPr>
          <w:rFonts w:ascii="Sylfaen" w:eastAsia="Times New Roman" w:hAnsi="Sylfaen" w:cs="Sylfaen"/>
          <w:b/>
          <w:sz w:val="32"/>
          <w:lang w:val="ka-GE"/>
        </w:rPr>
        <w:t>საგრანტო პროგრამა # 002-201</w:t>
      </w:r>
      <w:r w:rsidR="00137CC5">
        <w:rPr>
          <w:rFonts w:ascii="Sylfaen" w:eastAsia="Times New Roman" w:hAnsi="Sylfaen" w:cs="Sylfaen"/>
          <w:b/>
          <w:sz w:val="32"/>
        </w:rPr>
        <w:t>9</w:t>
      </w:r>
    </w:p>
    <w:p w14:paraId="1E634D3D" w14:textId="77777777" w:rsidR="001D3C9B" w:rsidRDefault="001D3C9B">
      <w:pPr>
        <w:rPr>
          <w:rFonts w:ascii="Sylfaen" w:eastAsia="Times New Roman" w:hAnsi="Sylfaen" w:cs="Sylfaen"/>
          <w:b/>
          <w:sz w:val="32"/>
          <w:lang w:val="ka-GE"/>
        </w:rPr>
      </w:pPr>
    </w:p>
    <w:p w14:paraId="6296DEDF" w14:textId="77777777" w:rsidR="001D3C9B" w:rsidRDefault="00974895" w:rsidP="001D3C9B">
      <w:pPr>
        <w:jc w:val="center"/>
        <w:rPr>
          <w:rFonts w:ascii="Sylfaen" w:eastAsia="Times New Roman" w:hAnsi="Sylfaen" w:cs="Sylfaen"/>
          <w:b/>
          <w:sz w:val="30"/>
          <w:szCs w:val="30"/>
          <w:lang w:val="ka-GE"/>
        </w:rPr>
      </w:pPr>
      <w:r>
        <w:rPr>
          <w:rFonts w:ascii="Sylfaen" w:eastAsia="Times New Roman" w:hAnsi="Sylfaen" w:cs="Sylfaen"/>
          <w:b/>
          <w:sz w:val="30"/>
          <w:szCs w:val="30"/>
          <w:lang w:val="ka-GE"/>
        </w:rPr>
        <w:t>201</w:t>
      </w:r>
      <w:r w:rsidR="002626CA">
        <w:rPr>
          <w:rFonts w:ascii="Sylfaen" w:eastAsia="Times New Roman" w:hAnsi="Sylfaen" w:cs="Sylfaen"/>
          <w:b/>
          <w:sz w:val="30"/>
          <w:szCs w:val="30"/>
          <w:lang w:val="ka-GE"/>
        </w:rPr>
        <w:t>9</w:t>
      </w:r>
      <w:r w:rsidR="001D3C9B" w:rsidRPr="001D3C9B">
        <w:rPr>
          <w:rFonts w:ascii="Sylfaen" w:eastAsia="Times New Roman" w:hAnsi="Sylfaen" w:cs="Sylfaen"/>
          <w:b/>
          <w:sz w:val="30"/>
          <w:szCs w:val="30"/>
          <w:lang w:val="ka-GE"/>
        </w:rPr>
        <w:t xml:space="preserve"> წელი</w:t>
      </w:r>
    </w:p>
    <w:p w14:paraId="50F0F650" w14:textId="77777777" w:rsidR="001D3C9B" w:rsidRDefault="001D3C9B" w:rsidP="001D3C9B">
      <w:pPr>
        <w:jc w:val="center"/>
        <w:rPr>
          <w:rFonts w:ascii="Sylfaen" w:eastAsia="Times New Roman" w:hAnsi="Sylfaen" w:cs="Sylfaen"/>
          <w:b/>
          <w:sz w:val="30"/>
          <w:szCs w:val="30"/>
          <w:lang w:val="ka-GE"/>
        </w:rPr>
      </w:pPr>
    </w:p>
    <w:p w14:paraId="47264B15" w14:textId="77777777" w:rsidR="001D3C9B" w:rsidRPr="00500056" w:rsidRDefault="00A04779" w:rsidP="001D3C9B">
      <w:pPr>
        <w:rPr>
          <w:rFonts w:ascii="Sylfaen" w:eastAsia="Times New Roman" w:hAnsi="Sylfaen" w:cs="Sylfaen"/>
          <w:b/>
          <w:sz w:val="26"/>
          <w:szCs w:val="26"/>
          <w:lang w:val="ka-GE"/>
        </w:rPr>
      </w:pPr>
      <w:r w:rsidRPr="00500056">
        <w:rPr>
          <w:rFonts w:ascii="Sylfaen" w:eastAsia="Times New Roman" w:hAnsi="Sylfaen" w:cs="Sylfaen"/>
          <w:b/>
          <w:sz w:val="26"/>
          <w:szCs w:val="26"/>
          <w:lang w:val="ka-GE"/>
        </w:rPr>
        <w:lastRenderedPageBreak/>
        <w:t>1. საგრანტო პროგრამა</w:t>
      </w:r>
    </w:p>
    <w:p w14:paraId="231B2D50" w14:textId="4C84FFC2" w:rsidR="00A04779" w:rsidRPr="00500056" w:rsidRDefault="00A04779" w:rsidP="00A04779">
      <w:pPr>
        <w:pBdr>
          <w:top w:val="single" w:sz="12" w:space="1" w:color="1F497D" w:themeColor="text2"/>
          <w:left w:val="single" w:sz="12" w:space="4" w:color="1F497D" w:themeColor="text2"/>
          <w:bottom w:val="single" w:sz="12" w:space="1" w:color="1F497D" w:themeColor="text2"/>
          <w:right w:val="single" w:sz="12" w:space="4" w:color="1F497D" w:themeColor="text2"/>
        </w:pBdr>
        <w:jc w:val="center"/>
        <w:rPr>
          <w:rFonts w:ascii="Sylfaen" w:eastAsia="Times New Roman" w:hAnsi="Sylfaen" w:cs="Sylfaen"/>
          <w:b/>
          <w:sz w:val="26"/>
          <w:szCs w:val="26"/>
          <w:lang w:val="ka-GE"/>
        </w:rPr>
      </w:pPr>
      <w:r w:rsidRPr="00500056">
        <w:rPr>
          <w:rFonts w:ascii="Sylfaen" w:eastAsia="Times New Roman" w:hAnsi="Sylfaen" w:cs="Sylfaen"/>
          <w:b/>
          <w:sz w:val="26"/>
          <w:szCs w:val="26"/>
          <w:lang w:val="ka-GE"/>
        </w:rPr>
        <w:t xml:space="preserve">საქართველოში </w:t>
      </w:r>
      <w:r w:rsidR="001C3F3B">
        <w:rPr>
          <w:rFonts w:ascii="Sylfaen" w:eastAsia="Times New Roman" w:hAnsi="Sylfaen" w:cs="Sylfaen"/>
          <w:b/>
          <w:sz w:val="26"/>
          <w:szCs w:val="26"/>
          <w:lang w:val="ka-GE"/>
        </w:rPr>
        <w:t>მცხოვრებ უცხოელთა</w:t>
      </w:r>
      <w:r w:rsidRPr="00500056">
        <w:rPr>
          <w:rFonts w:ascii="Sylfaen" w:eastAsia="Times New Roman" w:hAnsi="Sylfaen" w:cs="Sylfaen"/>
          <w:b/>
          <w:sz w:val="26"/>
          <w:szCs w:val="26"/>
          <w:lang w:val="ka-GE"/>
        </w:rPr>
        <w:t xml:space="preserve"> ინტეგრაციის ხელშეწყობის პროგრამა</w:t>
      </w:r>
    </w:p>
    <w:p w14:paraId="64A610E1" w14:textId="77777777" w:rsidR="00A04779" w:rsidRPr="00500056" w:rsidRDefault="00A04779" w:rsidP="001D3C9B">
      <w:pPr>
        <w:rPr>
          <w:rFonts w:ascii="Sylfaen" w:eastAsia="Times New Roman" w:hAnsi="Sylfaen" w:cs="Sylfaen"/>
          <w:b/>
          <w:sz w:val="26"/>
          <w:szCs w:val="26"/>
          <w:lang w:val="ka-GE"/>
        </w:rPr>
      </w:pPr>
      <w:r w:rsidRPr="00500056">
        <w:rPr>
          <w:rFonts w:ascii="Sylfaen" w:eastAsia="Times New Roman" w:hAnsi="Sylfaen" w:cs="Sylfaen"/>
          <w:b/>
          <w:sz w:val="26"/>
          <w:szCs w:val="26"/>
          <w:lang w:val="ka-GE"/>
        </w:rPr>
        <w:t>2. საგრანტო პროგრამის ბიუჯეტი</w:t>
      </w:r>
    </w:p>
    <w:tbl>
      <w:tblPr>
        <w:tblW w:w="10080" w:type="dxa"/>
        <w:tblInd w:w="93" w:type="dxa"/>
        <w:tblLook w:val="04A0" w:firstRow="1" w:lastRow="0" w:firstColumn="1" w:lastColumn="0" w:noHBand="0" w:noVBand="1"/>
      </w:tblPr>
      <w:tblGrid>
        <w:gridCol w:w="2600"/>
        <w:gridCol w:w="5220"/>
        <w:gridCol w:w="2260"/>
      </w:tblGrid>
      <w:tr w:rsidR="00A04779" w:rsidRPr="00A04779" w14:paraId="098B10AD" w14:textId="77777777" w:rsidTr="00A04779">
        <w:trPr>
          <w:trHeight w:val="1755"/>
        </w:trPr>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E27821" w14:textId="77777777" w:rsidR="00A04779" w:rsidRPr="00A04779" w:rsidRDefault="00A04779" w:rsidP="00A04779">
            <w:pPr>
              <w:spacing w:after="0" w:line="240" w:lineRule="auto"/>
              <w:jc w:val="center"/>
              <w:rPr>
                <w:rFonts w:ascii="Sylfaen" w:eastAsia="Times New Roman" w:hAnsi="Sylfaen" w:cs="Calibri"/>
                <w:b/>
                <w:bCs/>
                <w:color w:val="000000"/>
                <w:lang w:val="ka-GE"/>
              </w:rPr>
            </w:pPr>
            <w:r>
              <w:rPr>
                <w:rFonts w:ascii="Sylfaen" w:eastAsia="Times New Roman" w:hAnsi="Sylfaen" w:cs="Calibri"/>
                <w:b/>
                <w:bCs/>
                <w:color w:val="000000"/>
                <w:lang w:val="ka-GE"/>
              </w:rPr>
              <w:t>მთლიანი ბიუჯეტი</w:t>
            </w:r>
          </w:p>
        </w:tc>
        <w:tc>
          <w:tcPr>
            <w:tcW w:w="5220" w:type="dxa"/>
            <w:tcBorders>
              <w:top w:val="single" w:sz="8" w:space="0" w:color="auto"/>
              <w:left w:val="nil"/>
              <w:bottom w:val="single" w:sz="8" w:space="0" w:color="auto"/>
              <w:right w:val="single" w:sz="8" w:space="0" w:color="auto"/>
            </w:tcBorders>
            <w:shd w:val="clear" w:color="auto" w:fill="auto"/>
            <w:vAlign w:val="center"/>
            <w:hideMark/>
          </w:tcPr>
          <w:p w14:paraId="78277582" w14:textId="77777777" w:rsidR="00A04779" w:rsidRPr="00A04779" w:rsidRDefault="00A04779" w:rsidP="00073341">
            <w:pPr>
              <w:spacing w:after="0" w:line="240" w:lineRule="auto"/>
              <w:jc w:val="center"/>
              <w:rPr>
                <w:rFonts w:ascii="Sylfaen" w:eastAsia="Times New Roman" w:hAnsi="Sylfaen" w:cs="Calibri"/>
                <w:b/>
                <w:bCs/>
                <w:color w:val="000000"/>
                <w:lang w:val="ka-GE"/>
              </w:rPr>
            </w:pPr>
            <w:r>
              <w:rPr>
                <w:rFonts w:ascii="Sylfaen" w:eastAsia="Times New Roman" w:hAnsi="Sylfaen" w:cs="Calibri"/>
                <w:b/>
                <w:bCs/>
                <w:color w:val="000000"/>
                <w:lang w:val="ka-GE"/>
              </w:rPr>
              <w:t xml:space="preserve">საქართველოს ოკუპირებული ტერიტორიებიდან </w:t>
            </w:r>
            <w:r w:rsidR="00073341">
              <w:rPr>
                <w:rFonts w:ascii="Sylfaen" w:eastAsia="Times New Roman" w:hAnsi="Sylfaen" w:cs="Calibri"/>
                <w:b/>
                <w:bCs/>
                <w:color w:val="000000"/>
                <w:lang w:val="ka-GE"/>
              </w:rPr>
              <w:t>დევნილთა,</w:t>
            </w:r>
            <w:r>
              <w:rPr>
                <w:rFonts w:ascii="Sylfaen" w:eastAsia="Times New Roman" w:hAnsi="Sylfaen" w:cs="Calibri"/>
                <w:b/>
                <w:bCs/>
                <w:color w:val="000000"/>
                <w:lang w:val="ka-GE"/>
              </w:rPr>
              <w:t xml:space="preserve"> </w:t>
            </w:r>
            <w:r w:rsidR="002626CA">
              <w:rPr>
                <w:rFonts w:ascii="Sylfaen" w:eastAsia="Times New Roman" w:hAnsi="Sylfaen" w:cs="Times New Roman"/>
                <w:lang w:val="ka-GE"/>
              </w:rPr>
              <w:t xml:space="preserve">შრომის, ჯანმრთელობისა და სოციალური დაცვის </w:t>
            </w:r>
            <w:r>
              <w:rPr>
                <w:rFonts w:ascii="Sylfaen" w:eastAsia="Times New Roman" w:hAnsi="Sylfaen" w:cs="Calibri"/>
                <w:b/>
                <w:bCs/>
                <w:color w:val="000000"/>
                <w:lang w:val="ka-GE"/>
              </w:rPr>
              <w:t>სამინისტროს დაფინანსება</w:t>
            </w:r>
          </w:p>
        </w:tc>
        <w:tc>
          <w:tcPr>
            <w:tcW w:w="2260" w:type="dxa"/>
            <w:tcBorders>
              <w:top w:val="single" w:sz="8" w:space="0" w:color="auto"/>
              <w:left w:val="nil"/>
              <w:bottom w:val="single" w:sz="8" w:space="0" w:color="auto"/>
              <w:right w:val="single" w:sz="8" w:space="0" w:color="auto"/>
            </w:tcBorders>
            <w:shd w:val="clear" w:color="auto" w:fill="auto"/>
            <w:vAlign w:val="center"/>
            <w:hideMark/>
          </w:tcPr>
          <w:p w14:paraId="1CD3EF2B" w14:textId="77777777" w:rsidR="00A04779" w:rsidRPr="00A04779" w:rsidRDefault="00A04779" w:rsidP="00A04779">
            <w:pPr>
              <w:spacing w:after="0" w:line="240" w:lineRule="auto"/>
              <w:jc w:val="center"/>
              <w:rPr>
                <w:rFonts w:ascii="Sylfaen" w:eastAsia="Times New Roman" w:hAnsi="Sylfaen" w:cs="Calibri"/>
                <w:b/>
                <w:bCs/>
                <w:color w:val="000000"/>
                <w:lang w:val="ka-GE"/>
              </w:rPr>
            </w:pPr>
            <w:r>
              <w:rPr>
                <w:rFonts w:ascii="Sylfaen" w:eastAsia="Times New Roman" w:hAnsi="Sylfaen" w:cs="Calibri"/>
                <w:b/>
                <w:bCs/>
                <w:color w:val="000000"/>
                <w:lang w:val="ka-GE"/>
              </w:rPr>
              <w:t>სხვა დონორი</w:t>
            </w:r>
          </w:p>
        </w:tc>
      </w:tr>
      <w:tr w:rsidR="00A04779" w:rsidRPr="00A04779" w14:paraId="3A4EDB24" w14:textId="77777777" w:rsidTr="00320850">
        <w:trPr>
          <w:trHeight w:val="902"/>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370B7E56" w14:textId="77777777" w:rsidR="00A04779" w:rsidRPr="00A04779" w:rsidRDefault="00A04779" w:rsidP="00A04779">
            <w:pPr>
              <w:spacing w:after="0" w:line="240" w:lineRule="auto"/>
              <w:jc w:val="center"/>
              <w:rPr>
                <w:rFonts w:ascii="Sylfaen" w:eastAsia="Times New Roman" w:hAnsi="Sylfaen" w:cs="Calibri"/>
                <w:color w:val="000000"/>
                <w:lang w:val="ka-GE"/>
              </w:rPr>
            </w:pPr>
            <w:r w:rsidRPr="00A04779">
              <w:rPr>
                <w:rFonts w:ascii="Sylfaen" w:eastAsia="Times New Roman" w:hAnsi="Sylfaen" w:cs="Calibri"/>
                <w:color w:val="000000"/>
              </w:rPr>
              <w:t>50 000 (</w:t>
            </w:r>
            <w:r>
              <w:rPr>
                <w:rFonts w:ascii="Sylfaen" w:eastAsia="Times New Roman" w:hAnsi="Sylfaen" w:cs="Calibri"/>
                <w:color w:val="000000"/>
                <w:lang w:val="ka-GE"/>
              </w:rPr>
              <w:t>ორმოცდაათი ათასი</w:t>
            </w:r>
            <w:r w:rsidRPr="00A04779">
              <w:rPr>
                <w:rFonts w:ascii="Sylfaen" w:eastAsia="Times New Roman" w:hAnsi="Sylfaen" w:cs="Calibri"/>
                <w:color w:val="000000"/>
              </w:rPr>
              <w:t xml:space="preserve">) </w:t>
            </w:r>
            <w:r>
              <w:rPr>
                <w:rFonts w:ascii="Sylfaen" w:eastAsia="Times New Roman" w:hAnsi="Sylfaen" w:cs="Calibri"/>
                <w:color w:val="000000"/>
                <w:lang w:val="ka-GE"/>
              </w:rPr>
              <w:t>ლარი</w:t>
            </w:r>
          </w:p>
        </w:tc>
        <w:tc>
          <w:tcPr>
            <w:tcW w:w="5220" w:type="dxa"/>
            <w:tcBorders>
              <w:top w:val="nil"/>
              <w:left w:val="nil"/>
              <w:bottom w:val="single" w:sz="8" w:space="0" w:color="auto"/>
              <w:right w:val="single" w:sz="8" w:space="0" w:color="auto"/>
            </w:tcBorders>
            <w:shd w:val="clear" w:color="auto" w:fill="auto"/>
            <w:vAlign w:val="center"/>
            <w:hideMark/>
          </w:tcPr>
          <w:p w14:paraId="4EFA79A4" w14:textId="77777777" w:rsidR="00A04779" w:rsidRPr="00A04779" w:rsidRDefault="00A04779" w:rsidP="00A04779">
            <w:pPr>
              <w:spacing w:after="0" w:line="240" w:lineRule="auto"/>
              <w:jc w:val="center"/>
              <w:rPr>
                <w:rFonts w:ascii="Sylfaen" w:eastAsia="Times New Roman" w:hAnsi="Sylfaen" w:cs="Calibri"/>
                <w:color w:val="000000"/>
                <w:lang w:val="ka-GE"/>
              </w:rPr>
            </w:pPr>
            <w:r w:rsidRPr="00A04779">
              <w:rPr>
                <w:rFonts w:ascii="Sylfaen" w:eastAsia="Times New Roman" w:hAnsi="Sylfaen" w:cs="Calibri"/>
                <w:color w:val="000000"/>
              </w:rPr>
              <w:t>50 000 (</w:t>
            </w:r>
            <w:r>
              <w:rPr>
                <w:rFonts w:ascii="Sylfaen" w:eastAsia="Times New Roman" w:hAnsi="Sylfaen" w:cs="Calibri"/>
                <w:color w:val="000000"/>
                <w:lang w:val="ka-GE"/>
              </w:rPr>
              <w:t>ორმოცდაათი ათასი</w:t>
            </w:r>
            <w:r w:rsidRPr="00A04779">
              <w:rPr>
                <w:rFonts w:ascii="Sylfaen" w:eastAsia="Times New Roman" w:hAnsi="Sylfaen" w:cs="Calibri"/>
                <w:color w:val="000000"/>
              </w:rPr>
              <w:t xml:space="preserve">) </w:t>
            </w:r>
            <w:r>
              <w:rPr>
                <w:rFonts w:ascii="Sylfaen" w:eastAsia="Times New Roman" w:hAnsi="Sylfaen" w:cs="Calibri"/>
                <w:color w:val="000000"/>
                <w:lang w:val="ka-GE"/>
              </w:rPr>
              <w:t>ლარი</w:t>
            </w:r>
          </w:p>
        </w:tc>
        <w:tc>
          <w:tcPr>
            <w:tcW w:w="2260" w:type="dxa"/>
            <w:tcBorders>
              <w:top w:val="nil"/>
              <w:left w:val="nil"/>
              <w:bottom w:val="single" w:sz="8" w:space="0" w:color="auto"/>
              <w:right w:val="single" w:sz="8" w:space="0" w:color="auto"/>
            </w:tcBorders>
            <w:shd w:val="clear" w:color="auto" w:fill="auto"/>
            <w:vAlign w:val="center"/>
            <w:hideMark/>
          </w:tcPr>
          <w:p w14:paraId="7A195E98" w14:textId="77777777" w:rsidR="00A04779" w:rsidRPr="00A04779" w:rsidRDefault="00A04779" w:rsidP="00A04779">
            <w:pPr>
              <w:spacing w:after="0" w:line="240" w:lineRule="auto"/>
              <w:jc w:val="center"/>
              <w:rPr>
                <w:rFonts w:ascii="Sylfaen" w:eastAsia="Times New Roman" w:hAnsi="Sylfaen" w:cs="Calibri"/>
                <w:color w:val="000000"/>
                <w:lang w:val="ka-GE"/>
              </w:rPr>
            </w:pPr>
            <w:r w:rsidRPr="00A04779">
              <w:rPr>
                <w:rFonts w:ascii="Sylfaen" w:eastAsia="Times New Roman" w:hAnsi="Sylfaen" w:cs="Calibri"/>
                <w:color w:val="000000"/>
              </w:rPr>
              <w:t>0 (</w:t>
            </w:r>
            <w:r>
              <w:rPr>
                <w:rFonts w:ascii="Sylfaen" w:eastAsia="Times New Roman" w:hAnsi="Sylfaen" w:cs="Calibri"/>
                <w:color w:val="000000"/>
                <w:lang w:val="ka-GE"/>
              </w:rPr>
              <w:t>ნული</w:t>
            </w:r>
            <w:r w:rsidRPr="00A04779">
              <w:rPr>
                <w:rFonts w:ascii="Sylfaen" w:eastAsia="Times New Roman" w:hAnsi="Sylfaen" w:cs="Calibri"/>
                <w:color w:val="000000"/>
              </w:rPr>
              <w:t xml:space="preserve">) </w:t>
            </w:r>
            <w:r>
              <w:rPr>
                <w:rFonts w:ascii="Sylfaen" w:eastAsia="Times New Roman" w:hAnsi="Sylfaen" w:cs="Calibri"/>
                <w:color w:val="000000"/>
                <w:lang w:val="ka-GE"/>
              </w:rPr>
              <w:t>ლარი</w:t>
            </w:r>
          </w:p>
        </w:tc>
      </w:tr>
    </w:tbl>
    <w:p w14:paraId="7E39B988" w14:textId="77777777" w:rsidR="00A04779" w:rsidRPr="00500056" w:rsidRDefault="00A04779" w:rsidP="00EE64D4">
      <w:pPr>
        <w:spacing w:before="200"/>
        <w:rPr>
          <w:rFonts w:ascii="Sylfaen" w:eastAsia="Times New Roman" w:hAnsi="Sylfaen" w:cs="Sylfaen"/>
          <w:b/>
          <w:sz w:val="26"/>
          <w:szCs w:val="26"/>
          <w:lang w:val="ka-GE"/>
        </w:rPr>
      </w:pPr>
      <w:r w:rsidRPr="00500056">
        <w:rPr>
          <w:rFonts w:ascii="Sylfaen" w:eastAsia="Times New Roman" w:hAnsi="Sylfaen" w:cs="Sylfaen"/>
          <w:b/>
          <w:sz w:val="26"/>
          <w:szCs w:val="26"/>
          <w:lang w:val="ka-GE"/>
        </w:rPr>
        <w:t>3. საგრანტო პროგრამის რეზიუმე</w:t>
      </w:r>
    </w:p>
    <w:p w14:paraId="078FA539" w14:textId="77777777" w:rsidR="00EE64D4" w:rsidRDefault="00F412D1" w:rsidP="00EE64D4">
      <w:pPr>
        <w:spacing w:before="200"/>
        <w:rPr>
          <w:rFonts w:ascii="Sylfaen" w:eastAsia="Times New Roman" w:hAnsi="Sylfaen" w:cs="Sylfaen"/>
          <w:b/>
          <w:sz w:val="24"/>
          <w:szCs w:val="24"/>
          <w:lang w:val="ka-GE"/>
        </w:rPr>
      </w:pPr>
      <w:r>
        <w:rPr>
          <w:rFonts w:ascii="Sylfaen" w:eastAsia="Times New Roman" w:hAnsi="Sylfaen" w:cs="Sylfaen"/>
          <w:b/>
          <w:sz w:val="24"/>
          <w:szCs w:val="24"/>
          <w:lang w:val="ka-GE"/>
        </w:rPr>
        <w:t>ა) საგრანტო პროგრამის დასაბუთება</w:t>
      </w:r>
    </w:p>
    <w:p w14:paraId="2CC23747" w14:textId="77777777" w:rsidR="00F412D1" w:rsidRPr="00C352C7" w:rsidRDefault="00F412D1" w:rsidP="00F412D1">
      <w:pPr>
        <w:jc w:val="both"/>
        <w:rPr>
          <w:rFonts w:ascii="Sylfaen" w:hAnsi="Sylfaen"/>
        </w:rPr>
      </w:pPr>
      <w:r w:rsidRPr="00C352C7">
        <w:rPr>
          <w:rFonts w:ascii="Sylfaen" w:hAnsi="Sylfaen"/>
          <w:lang w:val="ka-GE"/>
        </w:rPr>
        <w:t xml:space="preserve">საქართველოში </w:t>
      </w:r>
      <w:r w:rsidR="00655D7E">
        <w:rPr>
          <w:rFonts w:ascii="Sylfaen" w:hAnsi="Sylfaen"/>
          <w:lang w:val="ka-GE"/>
        </w:rPr>
        <w:t>საერთაშორისო დაცვის</w:t>
      </w:r>
      <w:r w:rsidRPr="00C352C7">
        <w:rPr>
          <w:rFonts w:ascii="Sylfaen" w:hAnsi="Sylfaen"/>
          <w:lang w:val="ka-GE"/>
        </w:rPr>
        <w:t xml:space="preserve"> სფეროში ლტოლვილისა და ჰუმანიტარული სტატუსის მქონე პირთა ინტეგრაცია ერთ-ერთი პრიორიტეტული მიმართულებაა. </w:t>
      </w:r>
      <w:r w:rsidR="00BA47B7">
        <w:rPr>
          <w:rFonts w:ascii="Sylfaen" w:hAnsi="Sylfaen"/>
          <w:lang w:val="ka-GE"/>
        </w:rPr>
        <w:t xml:space="preserve">საერთაშორისო დაცვის </w:t>
      </w:r>
      <w:r w:rsidRPr="00C352C7">
        <w:rPr>
          <w:rFonts w:ascii="Sylfaen" w:hAnsi="Sylfaen"/>
          <w:lang w:val="ka-GE"/>
        </w:rPr>
        <w:t xml:space="preserve">მქონე პირთა უფლებები და თავისუფლებები აღიარებულია როგორც შიდა სახელმწიფოებრივი აქტებით, ისე საერთაშორისო ხელშეკრულებებით. </w:t>
      </w:r>
    </w:p>
    <w:p w14:paraId="31CF61C8" w14:textId="77777777" w:rsidR="00F412D1" w:rsidRDefault="005B55BB" w:rsidP="00F412D1">
      <w:pPr>
        <w:jc w:val="both"/>
        <w:rPr>
          <w:rFonts w:ascii="Sylfaen" w:hAnsi="Sylfaen"/>
          <w:lang w:val="ka-GE"/>
        </w:rPr>
      </w:pPr>
      <w:r>
        <w:rPr>
          <w:rFonts w:ascii="Sylfaen" w:hAnsi="Sylfaen"/>
          <w:lang w:val="ka-GE"/>
        </w:rPr>
        <w:t>201</w:t>
      </w:r>
      <w:r w:rsidR="00CE598F">
        <w:rPr>
          <w:rFonts w:ascii="Sylfaen" w:hAnsi="Sylfaen"/>
        </w:rPr>
        <w:t>8</w:t>
      </w:r>
      <w:r w:rsidR="00F412D1">
        <w:rPr>
          <w:rFonts w:ascii="Sylfaen" w:hAnsi="Sylfaen"/>
          <w:lang w:val="ka-GE"/>
        </w:rPr>
        <w:t xml:space="preserve"> წლის  </w:t>
      </w:r>
      <w:r w:rsidR="00F412D1" w:rsidRPr="00C352C7">
        <w:rPr>
          <w:rFonts w:ascii="Sylfaen" w:hAnsi="Sylfaen"/>
          <w:lang w:val="ka-GE"/>
        </w:rPr>
        <w:t xml:space="preserve"> მდგომარეობით, საქართველოში </w:t>
      </w:r>
      <w:r w:rsidR="00F412D1">
        <w:rPr>
          <w:rFonts w:ascii="Sylfaen" w:hAnsi="Sylfaen"/>
          <w:lang w:val="ka-GE"/>
        </w:rPr>
        <w:t>საერთაშორისო დაცვით</w:t>
      </w:r>
      <w:r w:rsidR="00F412D1" w:rsidRPr="00C352C7">
        <w:rPr>
          <w:rFonts w:ascii="Sylfaen" w:hAnsi="Sylfaen"/>
          <w:lang w:val="ka-GE"/>
        </w:rPr>
        <w:t xml:space="preserve"> სარგებლობს  </w:t>
      </w:r>
      <w:r w:rsidR="0013632D">
        <w:rPr>
          <w:rFonts w:ascii="Sylfaen" w:hAnsi="Sylfaen"/>
          <w:color w:val="000000" w:themeColor="text1"/>
        </w:rPr>
        <w:t>1379</w:t>
      </w:r>
      <w:r w:rsidR="0013632D" w:rsidRPr="00974895">
        <w:rPr>
          <w:rFonts w:ascii="Sylfaen" w:hAnsi="Sylfaen"/>
          <w:color w:val="FF0000"/>
        </w:rPr>
        <w:t xml:space="preserve"> </w:t>
      </w:r>
      <w:r w:rsidR="00F412D1" w:rsidRPr="00C352C7">
        <w:rPr>
          <w:rFonts w:ascii="Sylfaen" w:hAnsi="Sylfaen"/>
          <w:lang w:val="ka-GE"/>
        </w:rPr>
        <w:t>პირი</w:t>
      </w:r>
      <w:r w:rsidR="00F412D1">
        <w:rPr>
          <w:rFonts w:ascii="Sylfaen" w:hAnsi="Sylfaen"/>
          <w:lang w:val="ka-GE"/>
        </w:rPr>
        <w:t>.</w:t>
      </w:r>
      <w:r w:rsidR="00F412D1" w:rsidRPr="00C352C7">
        <w:rPr>
          <w:rFonts w:ascii="Sylfaen" w:hAnsi="Sylfaen"/>
          <w:lang w:val="ka-GE"/>
        </w:rPr>
        <w:t xml:space="preserve"> შესაბამისად, </w:t>
      </w:r>
      <w:r w:rsidR="00F412D1">
        <w:rPr>
          <w:rFonts w:ascii="Sylfaen" w:hAnsi="Sylfaen"/>
          <w:lang w:val="ka-GE"/>
        </w:rPr>
        <w:t xml:space="preserve">ქვეყნის დღის </w:t>
      </w:r>
      <w:r w:rsidR="00FC41B4">
        <w:rPr>
          <w:rFonts w:ascii="Sylfaen" w:hAnsi="Sylfaen"/>
          <w:lang w:val="ka-GE"/>
        </w:rPr>
        <w:t>წ</w:t>
      </w:r>
      <w:r w:rsidR="00F412D1">
        <w:rPr>
          <w:rFonts w:ascii="Sylfaen" w:hAnsi="Sylfaen"/>
          <w:lang w:val="ka-GE"/>
        </w:rPr>
        <w:t xml:space="preserve">ესრიგში დგას </w:t>
      </w:r>
      <w:r w:rsidR="00F412D1" w:rsidRPr="00C352C7">
        <w:rPr>
          <w:rFonts w:ascii="Sylfaen" w:hAnsi="Sylfaen"/>
          <w:lang w:val="ka-GE"/>
        </w:rPr>
        <w:t>მათი ინტეგრაციის საკითხი.</w:t>
      </w:r>
      <w:r w:rsidR="00596EAD">
        <w:rPr>
          <w:rFonts w:ascii="Sylfaen" w:hAnsi="Sylfaen"/>
          <w:lang w:val="ka-GE"/>
        </w:rPr>
        <w:t xml:space="preserve"> მნიშვნელოვნად გაიზარდა ასევე თავშესაფრის მაძიებელთა და მოქალაქეობის არმქონე პირების რაოდენობაც. მათი ინტეგრაციის სისტემის ფორმირებაზე ზრუნვა ახალი გამოწვევა და აქტუალური საკითხია.</w:t>
      </w:r>
    </w:p>
    <w:p w14:paraId="7BE6F7F7" w14:textId="77777777" w:rsidR="00F412D1" w:rsidRPr="00C352C7" w:rsidRDefault="00F412D1" w:rsidP="00F412D1">
      <w:pPr>
        <w:jc w:val="both"/>
        <w:rPr>
          <w:rFonts w:ascii="Sylfaen" w:eastAsia="Times New Roman" w:hAnsi="Sylfaen" w:cs="Sylfaen"/>
          <w:noProof/>
          <w:color w:val="000000"/>
          <w:lang w:val="ka-GE"/>
        </w:rPr>
      </w:pPr>
      <w:r w:rsidRPr="00C352C7">
        <w:rPr>
          <w:rFonts w:ascii="Sylfaen" w:eastAsia="Times New Roman" w:hAnsi="Sylfaen" w:cs="Sylfaen"/>
          <w:noProof/>
          <w:color w:val="000000"/>
          <w:lang w:val="ka-GE"/>
        </w:rPr>
        <w:t>საერთაშორისო სამართლებრივი აქტებით, ლტოლვილთა საკითხის გრძელვადიანი გადაწყვეტის ერთ-ერთ შესაძლებლობას ადგილობრივი ინტეგრაცია წარმოადგენს. „საერთაშორისო დაცვის შესახებ“ საქართველოს კანონის თანახმად, სამინისტრო შეიმუშავებს საერთაშორისო დაცვის მქონე პირთა ადგილობრივი ინტეგრაციის პროგრამებს და ხელს უწყ</w:t>
      </w:r>
      <w:r>
        <w:rPr>
          <w:rFonts w:ascii="Sylfaen" w:eastAsia="Times New Roman" w:hAnsi="Sylfaen" w:cs="Sylfaen"/>
          <w:noProof/>
          <w:color w:val="000000"/>
          <w:lang w:val="ka-GE"/>
        </w:rPr>
        <w:t>ობს ამ პროგრამებში მათ ჩართვას.</w:t>
      </w:r>
    </w:p>
    <w:p w14:paraId="66C3B56A" w14:textId="08827229" w:rsidR="00F412D1" w:rsidRPr="00C352C7" w:rsidRDefault="00F412D1" w:rsidP="00F412D1">
      <w:pPr>
        <w:jc w:val="both"/>
        <w:rPr>
          <w:rFonts w:ascii="Sylfaen" w:eastAsia="Times New Roman" w:hAnsi="Sylfaen" w:cs="Sylfaen"/>
          <w:noProof/>
          <w:color w:val="000000"/>
          <w:lang w:val="ka-GE"/>
        </w:rPr>
      </w:pPr>
      <w:r w:rsidRPr="00C352C7">
        <w:rPr>
          <w:rFonts w:ascii="Sylfaen" w:eastAsia="Times New Roman" w:hAnsi="Sylfaen" w:cs="Sylfaen"/>
          <w:noProof/>
          <w:color w:val="000000"/>
          <w:lang w:val="ka-GE"/>
        </w:rPr>
        <w:t>მიგრაციის პოლიტიკის დახვეწა და მექანიზმის განვითარება საქართველოს მიგრაციის 2016-2020 წლების სტრატეგიის ერთ-ერთი ძირითადი მიმართულებაა</w:t>
      </w:r>
      <w:r w:rsidR="00596EAD">
        <w:rPr>
          <w:rFonts w:ascii="Sylfaen" w:eastAsia="Times New Roman" w:hAnsi="Sylfaen" w:cs="Sylfaen"/>
          <w:noProof/>
          <w:color w:val="000000"/>
          <w:lang w:val="ka-GE"/>
        </w:rPr>
        <w:t>.</w:t>
      </w:r>
      <w:r w:rsidRPr="00C352C7">
        <w:rPr>
          <w:rFonts w:ascii="Sylfaen" w:eastAsia="Times New Roman" w:hAnsi="Sylfaen" w:cs="Sylfaen"/>
          <w:noProof/>
          <w:color w:val="000000"/>
          <w:lang w:val="ka-GE"/>
        </w:rPr>
        <w:t xml:space="preserve"> ამ სტრატეგიის 201</w:t>
      </w:r>
      <w:r w:rsidR="002626CA">
        <w:rPr>
          <w:rFonts w:ascii="Sylfaen" w:eastAsia="Times New Roman" w:hAnsi="Sylfaen" w:cs="Sylfaen"/>
          <w:noProof/>
          <w:color w:val="000000"/>
          <w:lang w:val="ka-GE"/>
        </w:rPr>
        <w:t>9</w:t>
      </w:r>
      <w:r w:rsidR="00596EAD">
        <w:rPr>
          <w:rFonts w:ascii="Sylfaen" w:eastAsia="Times New Roman" w:hAnsi="Sylfaen" w:cs="Sylfaen"/>
          <w:noProof/>
          <w:color w:val="000000"/>
          <w:lang w:val="ka-GE"/>
        </w:rPr>
        <w:t xml:space="preserve"> </w:t>
      </w:r>
      <w:r w:rsidRPr="00C352C7">
        <w:rPr>
          <w:rFonts w:ascii="Sylfaen" w:eastAsia="Times New Roman" w:hAnsi="Sylfaen" w:cs="Sylfaen"/>
          <w:noProof/>
          <w:color w:val="000000"/>
          <w:lang w:val="ka-GE"/>
        </w:rPr>
        <w:t xml:space="preserve">წლის სამოქმედო გეგმაში დეტალურად არის გაწერილი </w:t>
      </w:r>
      <w:r w:rsidR="00073341">
        <w:rPr>
          <w:rFonts w:ascii="Sylfaen" w:eastAsia="Times New Roman" w:hAnsi="Sylfaen" w:cs="Sylfaen"/>
          <w:noProof/>
          <w:color w:val="000000"/>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w:t>
      </w:r>
      <w:r w:rsidRPr="00C352C7">
        <w:rPr>
          <w:rFonts w:ascii="Sylfaen" w:eastAsia="Times New Roman" w:hAnsi="Sylfaen" w:cs="Sylfaen"/>
          <w:noProof/>
          <w:color w:val="000000"/>
          <w:lang w:val="ka-GE"/>
        </w:rPr>
        <w:t xml:space="preserve">სამინისტროს მიერ </w:t>
      </w:r>
      <w:r w:rsidR="00596EAD">
        <w:rPr>
          <w:rFonts w:ascii="Sylfaen" w:eastAsia="Times New Roman" w:hAnsi="Sylfaen" w:cs="Sylfaen"/>
          <w:noProof/>
          <w:color w:val="000000"/>
          <w:lang w:val="ka-GE"/>
        </w:rPr>
        <w:t xml:space="preserve"> ამ სფეროში</w:t>
      </w:r>
      <w:r w:rsidRPr="00C352C7">
        <w:rPr>
          <w:rFonts w:ascii="Sylfaen" w:eastAsia="Times New Roman" w:hAnsi="Sylfaen" w:cs="Sylfaen"/>
          <w:noProof/>
          <w:color w:val="000000"/>
          <w:lang w:val="ka-GE"/>
        </w:rPr>
        <w:t xml:space="preserve"> განსახორციელებელი საქმიანობები.</w:t>
      </w:r>
    </w:p>
    <w:p w14:paraId="7D1398EB" w14:textId="77777777" w:rsidR="00F412D1" w:rsidRPr="00DA3C83" w:rsidRDefault="00247E44" w:rsidP="00F412D1">
      <w:pPr>
        <w:jc w:val="both"/>
        <w:rPr>
          <w:rFonts w:ascii="Sylfaen" w:hAnsi="Sylfaen"/>
        </w:rPr>
      </w:pPr>
      <w:r>
        <w:rPr>
          <w:rFonts w:ascii="Sylfaen" w:hAnsi="Sylfaen"/>
          <w:lang w:val="ka-GE"/>
        </w:rPr>
        <w:t>საქართველოს კანონმდებლობის თანახმად,</w:t>
      </w:r>
      <w:r w:rsidR="00DA3C83">
        <w:rPr>
          <w:rFonts w:ascii="Sylfaen" w:hAnsi="Sylfaen"/>
        </w:rPr>
        <w:t xml:space="preserve"> </w:t>
      </w:r>
      <w:r w:rsidR="00F412D1">
        <w:rPr>
          <w:rFonts w:ascii="Sylfaen" w:hAnsi="Sylfaen"/>
          <w:lang w:val="ka-GE"/>
        </w:rPr>
        <w:t>საერთაშორისო დაცვის</w:t>
      </w:r>
      <w:r w:rsidR="00F412D1" w:rsidRPr="00C352C7">
        <w:rPr>
          <w:rFonts w:ascii="Sylfaen" w:hAnsi="Sylfaen"/>
          <w:lang w:val="ka-GE"/>
        </w:rPr>
        <w:t xml:space="preserve"> მქონე პირთათვის გარანტირებულია სოციალური, ეკონომიკური და კულტურული ინტეგრაცია, რამდენადაც მათ </w:t>
      </w:r>
      <w:r w:rsidR="00F412D1" w:rsidRPr="00C352C7">
        <w:rPr>
          <w:rFonts w:ascii="Sylfaen" w:hAnsi="Sylfaen"/>
          <w:lang w:val="ka-GE"/>
        </w:rPr>
        <w:lastRenderedPageBreak/>
        <w:t>აქვთ წვდომა ჯანდაცვის, საგანმანათლებლო და სხვა სერვისებზე. თუმცა, აღნიშნული პროგრამები ვერ უზრუნველყოფს ყველა ასაკობრივი ჯგუფის ინტეგრაციის შესაძლებლობას</w:t>
      </w:r>
      <w:r w:rsidR="00DA3C83">
        <w:rPr>
          <w:rFonts w:ascii="Sylfaen" w:hAnsi="Sylfaen"/>
          <w:lang w:val="ka-GE"/>
        </w:rPr>
        <w:t>.</w:t>
      </w:r>
    </w:p>
    <w:p w14:paraId="73DE6169" w14:textId="07475DA3" w:rsidR="00F412D1" w:rsidRPr="00C352C7" w:rsidRDefault="00F412D1" w:rsidP="00F412D1">
      <w:pPr>
        <w:jc w:val="both"/>
        <w:rPr>
          <w:rFonts w:ascii="Sylfaen" w:hAnsi="Sylfaen"/>
          <w:lang w:val="ka-GE"/>
        </w:rPr>
      </w:pPr>
      <w:r w:rsidRPr="00C352C7">
        <w:rPr>
          <w:rFonts w:ascii="Sylfaen" w:hAnsi="Sylfaen"/>
          <w:lang w:val="ka-GE"/>
        </w:rPr>
        <w:t>საქართველოს ოკუპირებული ტერიტორიებიდან</w:t>
      </w:r>
      <w:r w:rsidR="00073341">
        <w:rPr>
          <w:rFonts w:ascii="Sylfaen" w:hAnsi="Sylfaen"/>
          <w:lang w:val="ka-GE"/>
        </w:rPr>
        <w:t xml:space="preserve"> დევნილთა</w:t>
      </w:r>
      <w:r w:rsidRPr="00C352C7">
        <w:rPr>
          <w:rFonts w:ascii="Sylfaen" w:hAnsi="Sylfaen"/>
          <w:lang w:val="ka-GE"/>
        </w:rPr>
        <w:t xml:space="preserve">, </w:t>
      </w:r>
      <w:r w:rsidR="002626CA">
        <w:rPr>
          <w:rFonts w:ascii="Sylfaen" w:eastAsia="Times New Roman" w:hAnsi="Sylfaen" w:cs="Times New Roman"/>
          <w:lang w:val="ka-GE"/>
        </w:rPr>
        <w:t xml:space="preserve">შრომის, ჯანმრთელობისა და სოციალური დაცვის </w:t>
      </w:r>
      <w:r w:rsidRPr="00C352C7">
        <w:rPr>
          <w:rFonts w:ascii="Sylfaen" w:hAnsi="Sylfaen"/>
          <w:lang w:val="ka-GE"/>
        </w:rPr>
        <w:t xml:space="preserve"> სამინისტროს მიზანია, შექმნას საგანმანათლებლო და ინფორმაციული გარემო </w:t>
      </w:r>
      <w:r>
        <w:rPr>
          <w:rFonts w:ascii="Sylfaen" w:hAnsi="Sylfaen"/>
          <w:lang w:val="ka-GE"/>
        </w:rPr>
        <w:t>საერთაშორისო დაცვის</w:t>
      </w:r>
      <w:r w:rsidRPr="00C352C7">
        <w:rPr>
          <w:rFonts w:ascii="Sylfaen" w:hAnsi="Sylfaen"/>
          <w:lang w:val="ka-GE"/>
        </w:rPr>
        <w:t xml:space="preserve"> მქონე პირთა ინტეგრაციის ხელშესაწყობად. </w:t>
      </w:r>
      <w:r w:rsidR="00BA47B7">
        <w:rPr>
          <w:rFonts w:ascii="Sylfaen" w:hAnsi="Sylfaen"/>
          <w:lang w:val="ka-GE"/>
        </w:rPr>
        <w:t>საგრანტო პროგრამით გათვალისწინებული ღონისძიებები არ ვრცელდება</w:t>
      </w:r>
      <w:r w:rsidR="00DA3C83">
        <w:rPr>
          <w:rFonts w:ascii="Sylfaen" w:hAnsi="Sylfaen"/>
          <w:lang w:val="ka-GE"/>
        </w:rPr>
        <w:t xml:space="preserve"> „საქართველოში თავშესაფრის მაძიებელთა და ლტოლვილის ან ჰუმანიტარული სტატუსის მქონე პირთათვის ზოგადი განათლების მიღების ხელშეწყობის მიზნით განსახორციელებელი ღონისძიებების შესახებ“</w:t>
      </w:r>
      <w:r w:rsidR="00BA47B7">
        <w:rPr>
          <w:rFonts w:ascii="Sylfaen" w:hAnsi="Sylfaen"/>
          <w:lang w:val="ka-GE"/>
        </w:rPr>
        <w:t xml:space="preserve"> </w:t>
      </w:r>
      <w:r w:rsidR="00BA47B7" w:rsidRPr="00DA3C83">
        <w:rPr>
          <w:rFonts w:ascii="Sylfaen" w:hAnsi="Sylfaen"/>
          <w:lang w:val="ka-GE"/>
        </w:rPr>
        <w:t>საქართველოს მთავრობის 2015</w:t>
      </w:r>
      <w:r w:rsidR="00DA3C83" w:rsidRPr="00DA3C83">
        <w:rPr>
          <w:rFonts w:ascii="Sylfaen" w:hAnsi="Sylfaen"/>
          <w:lang w:val="ka-GE"/>
        </w:rPr>
        <w:t xml:space="preserve"> წლის </w:t>
      </w:r>
      <w:r w:rsidR="00BA47B7" w:rsidRPr="00DA3C83">
        <w:rPr>
          <w:rFonts w:ascii="Sylfaen" w:hAnsi="Sylfaen"/>
          <w:lang w:val="ka-GE"/>
        </w:rPr>
        <w:t xml:space="preserve">29 </w:t>
      </w:r>
      <w:r w:rsidR="00DA3C83" w:rsidRPr="00DA3C83">
        <w:rPr>
          <w:rFonts w:ascii="Sylfaen" w:hAnsi="Sylfaen"/>
          <w:lang w:val="ka-GE"/>
        </w:rPr>
        <w:t>იანვ</w:t>
      </w:r>
      <w:r w:rsidR="00BA47B7" w:rsidRPr="00DA3C83">
        <w:rPr>
          <w:rFonts w:ascii="Sylfaen" w:hAnsi="Sylfaen"/>
          <w:lang w:val="ka-GE"/>
        </w:rPr>
        <w:t>რის N15 დადგენილებით განსაზღვრულ პირთა კატეგორიაზე</w:t>
      </w:r>
      <w:r w:rsidR="00DA3C83">
        <w:rPr>
          <w:rFonts w:ascii="Sylfaen" w:hAnsi="Sylfaen"/>
          <w:lang w:val="ka-GE"/>
        </w:rPr>
        <w:t xml:space="preserve">, კერძოდ, 18 წლამდე ასაკის საერთაშორისო დაცვის მქონე პირებზე, ასევე </w:t>
      </w:r>
      <w:r w:rsidR="00596EAD" w:rsidRPr="00593B81">
        <w:rPr>
          <w:rFonts w:ascii="Sylfaen" w:hAnsi="Sylfaen"/>
          <w:lang w:val="ka-GE"/>
        </w:rPr>
        <w:t xml:space="preserve">თავშესაფრის მაძიებელ პირებსა და </w:t>
      </w:r>
      <w:r w:rsidR="00596EAD">
        <w:rPr>
          <w:rFonts w:ascii="Sylfaen" w:hAnsi="Sylfaen"/>
          <w:lang w:val="ka-GE"/>
        </w:rPr>
        <w:t xml:space="preserve">საქართველოში სტატუსის მქონე, </w:t>
      </w:r>
      <w:r w:rsidR="00596EAD" w:rsidRPr="00593B81">
        <w:rPr>
          <w:rFonts w:ascii="Sylfaen" w:hAnsi="Sylfaen"/>
          <w:lang w:val="ka-GE"/>
        </w:rPr>
        <w:t>მოქალაქეობის არმქონე პირებზე</w:t>
      </w:r>
      <w:r w:rsidR="00596EAD">
        <w:rPr>
          <w:rFonts w:ascii="Sylfaen" w:hAnsi="Sylfaen"/>
          <w:lang w:val="ka-GE"/>
        </w:rPr>
        <w:t xml:space="preserve">, </w:t>
      </w:r>
      <w:r w:rsidR="00593B81" w:rsidRPr="00593B81">
        <w:rPr>
          <w:rFonts w:ascii="Sylfaen" w:hAnsi="Sylfaen"/>
          <w:lang w:val="ka-GE"/>
        </w:rPr>
        <w:t>გარდა უფასო ქართული ენის კურსებისა</w:t>
      </w:r>
      <w:r w:rsidR="00596EAD">
        <w:rPr>
          <w:rFonts w:ascii="Sylfaen" w:hAnsi="Sylfaen"/>
          <w:lang w:val="ka-GE"/>
        </w:rPr>
        <w:t xml:space="preserve">.  წინამდებარე პროგრამა ითვალისწინებს </w:t>
      </w:r>
      <w:r w:rsidR="007D6934">
        <w:rPr>
          <w:rFonts w:ascii="Sylfaen" w:hAnsi="Sylfaen"/>
          <w:lang w:val="ka-GE"/>
        </w:rPr>
        <w:t>ამ  გამოწვევის გადაჭრას.</w:t>
      </w:r>
    </w:p>
    <w:p w14:paraId="354BE4AB" w14:textId="731AF78B" w:rsidR="00F412D1" w:rsidRPr="00371127" w:rsidRDefault="00F412D1" w:rsidP="00F412D1">
      <w:pPr>
        <w:jc w:val="both"/>
        <w:rPr>
          <w:rFonts w:ascii="Sylfaen" w:hAnsi="Sylfaen"/>
          <w:lang w:val="ka-GE"/>
        </w:rPr>
      </w:pPr>
      <w:r w:rsidRPr="00371127">
        <w:rPr>
          <w:rFonts w:ascii="Sylfaen" w:hAnsi="Sylfaen"/>
          <w:lang w:val="ka-GE"/>
        </w:rPr>
        <w:t>ინტეგრაციის პროცესის სრულყოფისათვის სამინისტრო მიზნად ისახავს ეფექტური ღონისძიების გატარებას ინტეგრაციის ცენტრის მეშვეობით</w:t>
      </w:r>
      <w:r w:rsidR="007D6934">
        <w:rPr>
          <w:rFonts w:ascii="Sylfaen" w:hAnsi="Sylfaen"/>
          <w:lang w:val="ka-GE"/>
        </w:rPr>
        <w:t xml:space="preserve">, რომელიც  </w:t>
      </w:r>
      <w:r w:rsidRPr="00371127">
        <w:rPr>
          <w:rFonts w:ascii="Sylfaen" w:hAnsi="Sylfaen"/>
          <w:lang w:val="ka-GE"/>
        </w:rPr>
        <w:t xml:space="preserve"> 2017 წლიდან ფუნქციონირებს </w:t>
      </w:r>
      <w:r w:rsidR="007D6934" w:rsidRPr="00371127">
        <w:rPr>
          <w:rFonts w:ascii="Sylfaen" w:hAnsi="Sylfaen"/>
          <w:lang w:val="ka-GE"/>
        </w:rPr>
        <w:t>ქ. თბილისში</w:t>
      </w:r>
      <w:r w:rsidR="007D6934">
        <w:rPr>
          <w:rFonts w:ascii="Sylfaen" w:hAnsi="Sylfaen"/>
          <w:lang w:val="ka-GE"/>
        </w:rPr>
        <w:t xml:space="preserve"> (ლიბანის ქუჩა #31)</w:t>
      </w:r>
      <w:r w:rsidR="007D6934">
        <w:rPr>
          <w:rFonts w:ascii="Sylfaen" w:hAnsi="Sylfaen"/>
          <w:lang w:val="ka-GE"/>
        </w:rPr>
        <w:t xml:space="preserve"> და</w:t>
      </w:r>
      <w:r w:rsidRPr="00371127">
        <w:rPr>
          <w:rFonts w:ascii="Sylfaen" w:hAnsi="Sylfaen"/>
          <w:lang w:val="ka-GE"/>
        </w:rPr>
        <w:t xml:space="preserve"> რომლის კეთილმოწყობა და საჭირო ინვენტარით აღჭურვა უზრუნველყო გაეროს ლტოლვილთა უმაღლესი კომისრის (UNHCR) ოფისმა.</w:t>
      </w:r>
    </w:p>
    <w:p w14:paraId="3B9040C6" w14:textId="0DDAF2EB" w:rsidR="00F412D1" w:rsidRDefault="00F412D1" w:rsidP="00F412D1">
      <w:pPr>
        <w:jc w:val="both"/>
        <w:rPr>
          <w:rFonts w:ascii="Sylfaen" w:eastAsia="Times New Roman" w:hAnsi="Sylfaen" w:cs="Sylfaen"/>
          <w:noProof/>
          <w:color w:val="000000"/>
          <w:lang w:val="ka-GE"/>
        </w:rPr>
      </w:pPr>
      <w:r w:rsidRPr="00C352C7">
        <w:rPr>
          <w:rFonts w:ascii="Sylfaen" w:eastAsia="Times New Roman" w:hAnsi="Sylfaen" w:cs="Sylfaen"/>
          <w:noProof/>
          <w:color w:val="000000"/>
          <w:lang w:val="ka-GE"/>
        </w:rPr>
        <w:t xml:space="preserve">წინამდებარე საგრანტო პროგრამა გულისხმობს </w:t>
      </w:r>
      <w:r>
        <w:rPr>
          <w:rFonts w:ascii="Sylfaen" w:eastAsia="Times New Roman" w:hAnsi="Sylfaen" w:cs="Sylfaen"/>
          <w:noProof/>
          <w:color w:val="000000"/>
          <w:lang w:val="ka-GE"/>
        </w:rPr>
        <w:t>საქართველოს კანონმდებლობის შესაბამისად რეგისტრირებულ</w:t>
      </w:r>
      <w:r w:rsidRPr="00C352C7">
        <w:rPr>
          <w:rFonts w:ascii="Sylfaen" w:eastAsia="Times New Roman" w:hAnsi="Sylfaen" w:cs="Sylfaen"/>
          <w:noProof/>
          <w:color w:val="000000"/>
          <w:lang w:val="ka-GE"/>
        </w:rPr>
        <w:t xml:space="preserve"> არასამთავრობო ორგანიზაციაზე გრანტის გაცემას, რათა მისი მეშვეობით, საერთაშორისო დაცვის მქონე პირების</w:t>
      </w:r>
      <w:r w:rsidR="007D6934">
        <w:rPr>
          <w:rFonts w:ascii="Sylfaen" w:eastAsia="Times New Roman" w:hAnsi="Sylfaen" w:cs="Sylfaen"/>
          <w:noProof/>
          <w:color w:val="000000"/>
          <w:lang w:val="ka-GE"/>
        </w:rPr>
        <w:t xml:space="preserve">, თავშესაფრის მაძიებლებისა და </w:t>
      </w:r>
      <w:r w:rsidR="007D6934" w:rsidRPr="007D6934">
        <w:rPr>
          <w:rFonts w:ascii="Sylfaen" w:eastAsia="Times New Roman" w:hAnsi="Sylfaen" w:cs="Sylfaen"/>
          <w:noProof/>
          <w:color w:val="000000"/>
          <w:lang w:val="ka-GE"/>
        </w:rPr>
        <w:t>საქართველოში სტატუსის მქონე, მოქალაქეობის არმქონე პირებ</w:t>
      </w:r>
      <w:r w:rsidR="007D6934">
        <w:rPr>
          <w:rFonts w:ascii="Sylfaen" w:eastAsia="Times New Roman" w:hAnsi="Sylfaen" w:cs="Sylfaen"/>
          <w:noProof/>
          <w:color w:val="000000"/>
          <w:lang w:val="ka-GE"/>
        </w:rPr>
        <w:t>ისათვის, მათი</w:t>
      </w:r>
      <w:r w:rsidRPr="00C352C7">
        <w:rPr>
          <w:rFonts w:ascii="Sylfaen" w:eastAsia="Times New Roman" w:hAnsi="Sylfaen" w:cs="Sylfaen"/>
          <w:noProof/>
          <w:color w:val="000000"/>
          <w:lang w:val="ka-GE"/>
        </w:rPr>
        <w:t xml:space="preserve"> ინდივიდუალური საჭიროებებიდან გამომდინარე,  მიწოდებულ იქნას ის სერვისები, რომელთა მიღებაც ხელს შეუწყობს მათი უფლებების რეალიზაციას</w:t>
      </w:r>
      <w:r w:rsidR="007D6934">
        <w:rPr>
          <w:rFonts w:ascii="Sylfaen" w:eastAsia="Times New Roman" w:hAnsi="Sylfaen" w:cs="Sylfaen"/>
          <w:noProof/>
          <w:color w:val="000000"/>
          <w:lang w:val="ka-GE"/>
        </w:rPr>
        <w:t xml:space="preserve">, </w:t>
      </w:r>
      <w:r w:rsidRPr="00C352C7">
        <w:rPr>
          <w:rFonts w:ascii="Sylfaen" w:eastAsia="Times New Roman" w:hAnsi="Sylfaen" w:cs="Sylfaen"/>
          <w:noProof/>
          <w:color w:val="000000"/>
          <w:lang w:val="ka-GE"/>
        </w:rPr>
        <w:t>ახალი შესაძლებლობების გაჩენას და შედეგად, საზოგადოებაში მათ ღირსეულ ინტეგრაციას.</w:t>
      </w:r>
    </w:p>
    <w:p w14:paraId="2811BECD" w14:textId="77777777" w:rsidR="00F412D1" w:rsidRPr="00F412D1" w:rsidRDefault="00F412D1" w:rsidP="00F412D1">
      <w:pPr>
        <w:jc w:val="both"/>
        <w:rPr>
          <w:rFonts w:ascii="Sylfaen" w:eastAsia="Times New Roman" w:hAnsi="Sylfaen" w:cs="Sylfaen"/>
          <w:b/>
          <w:noProof/>
          <w:color w:val="000000"/>
          <w:lang w:val="ka-GE"/>
        </w:rPr>
      </w:pPr>
      <w:r w:rsidRPr="00F412D1">
        <w:rPr>
          <w:rFonts w:ascii="Sylfaen" w:eastAsia="Times New Roman" w:hAnsi="Sylfaen" w:cs="Sylfaen"/>
          <w:b/>
          <w:noProof/>
          <w:color w:val="000000"/>
          <w:lang w:val="ka-GE"/>
        </w:rPr>
        <w:t>ბ) საგრანტო პროგრამის მიზანი</w:t>
      </w:r>
    </w:p>
    <w:p w14:paraId="4BD19444" w14:textId="23A5D573" w:rsidR="00320850" w:rsidRPr="00C352C7" w:rsidRDefault="00320850" w:rsidP="00320850">
      <w:pPr>
        <w:jc w:val="both"/>
        <w:rPr>
          <w:rFonts w:ascii="Sylfaen" w:eastAsia="Times New Roman" w:hAnsi="Sylfaen" w:cs="Times New Roman"/>
        </w:rPr>
      </w:pPr>
      <w:r w:rsidRPr="00C352C7">
        <w:rPr>
          <w:rFonts w:ascii="Sylfaen" w:eastAsia="Times New Roman" w:hAnsi="Sylfaen" w:cs="Times New Roman"/>
          <w:lang w:val="ka-GE"/>
        </w:rPr>
        <w:t xml:space="preserve">საგრანტო პროგრამის მიზანია საქართველოში </w:t>
      </w:r>
      <w:r>
        <w:rPr>
          <w:rFonts w:ascii="Sylfaen" w:eastAsia="Times New Roman" w:hAnsi="Sylfaen" w:cs="Times New Roman"/>
          <w:lang w:val="ka-GE"/>
        </w:rPr>
        <w:t>საერთაშორისო დაცვის</w:t>
      </w:r>
      <w:r w:rsidRPr="00C352C7">
        <w:rPr>
          <w:rFonts w:ascii="Sylfaen" w:eastAsia="Times New Roman" w:hAnsi="Sylfaen" w:cs="Times New Roman"/>
          <w:lang w:val="ka-GE"/>
        </w:rPr>
        <w:t xml:space="preserve"> მქონე </w:t>
      </w:r>
      <w:r w:rsidR="007D6934" w:rsidRPr="00C352C7">
        <w:rPr>
          <w:rFonts w:ascii="Sylfaen" w:eastAsia="Times New Roman" w:hAnsi="Sylfaen" w:cs="Sylfaen"/>
          <w:noProof/>
          <w:color w:val="000000"/>
          <w:lang w:val="ka-GE"/>
        </w:rPr>
        <w:t>პირების</w:t>
      </w:r>
      <w:r w:rsidR="007D6934">
        <w:rPr>
          <w:rFonts w:ascii="Sylfaen" w:eastAsia="Times New Roman" w:hAnsi="Sylfaen" w:cs="Sylfaen"/>
          <w:noProof/>
          <w:color w:val="000000"/>
          <w:lang w:val="ka-GE"/>
        </w:rPr>
        <w:t xml:space="preserve">, თავშესაფრის მაძიებლებისა და </w:t>
      </w:r>
      <w:r w:rsidR="007D6934" w:rsidRPr="007D6934">
        <w:rPr>
          <w:rFonts w:ascii="Sylfaen" w:eastAsia="Times New Roman" w:hAnsi="Sylfaen" w:cs="Sylfaen"/>
          <w:noProof/>
          <w:color w:val="000000"/>
          <w:lang w:val="ka-GE"/>
        </w:rPr>
        <w:t>საქართველოში სტატუსის მქონე, მოქალაქეობის არმქონე პირებ</w:t>
      </w:r>
      <w:r w:rsidR="007D6934">
        <w:rPr>
          <w:rFonts w:ascii="Sylfaen" w:eastAsia="Times New Roman" w:hAnsi="Sylfaen" w:cs="Sylfaen"/>
          <w:noProof/>
          <w:color w:val="000000"/>
          <w:lang w:val="ka-GE"/>
        </w:rPr>
        <w:t xml:space="preserve">ის </w:t>
      </w:r>
      <w:r w:rsidRPr="00C352C7">
        <w:rPr>
          <w:rFonts w:ascii="Sylfaen" w:eastAsia="Times New Roman" w:hAnsi="Sylfaen" w:cs="Times New Roman"/>
          <w:lang w:val="ka-GE"/>
        </w:rPr>
        <w:t xml:space="preserve"> ინტეგრაციის უზრუნველსაყოფად, ისეთი სერვისების შექმნა და განვითარება, რომლებიც აღნიშნული ჯგუფების წარმომადგენლებს დაეხმარება საზოგადოებაში ინტეგრაციის პროცესთან დაკავშირებული სირთულეების დაძლევაში. აღნიშნულის მიღწევის უპირველესი საშუალება ქართული ენის შესწავლაა, რაც უმნიშვნელოვანესია როგორც  საზოგადოებასთან ყოველდღიური კომუნიკაციის წარმართვისათვის, ასევე სახელმწიფო სერვისებით სარგებლობის, განათლების მიღებისა თუ დასაქმების პროცესში. </w:t>
      </w:r>
    </w:p>
    <w:p w14:paraId="4231CDB8" w14:textId="4BF16D76" w:rsidR="00DA3C83" w:rsidRDefault="00320850" w:rsidP="00320850">
      <w:pPr>
        <w:jc w:val="both"/>
        <w:rPr>
          <w:rFonts w:ascii="Sylfaen" w:eastAsia="Times New Roman" w:hAnsi="Sylfaen" w:cs="Times New Roman"/>
          <w:lang w:val="ka-GE"/>
        </w:rPr>
      </w:pPr>
      <w:r w:rsidRPr="00C352C7">
        <w:rPr>
          <w:rFonts w:ascii="Sylfaen" w:eastAsia="Times New Roman" w:hAnsi="Sylfaen" w:cs="Times New Roman"/>
          <w:lang w:val="ka-GE"/>
        </w:rPr>
        <w:t xml:space="preserve">მნიშვნელოვანია ბენეფიციარებს ხელი შეეწყოთ დამკვიდრდნენ მიმღებ საზოგადოებაში, რისთვისაც აუცილებელია გაეცნონ ქვეყნის </w:t>
      </w:r>
      <w:r>
        <w:rPr>
          <w:rFonts w:ascii="Sylfaen" w:eastAsia="Times New Roman" w:hAnsi="Sylfaen" w:cs="Times New Roman"/>
          <w:lang w:val="ka-GE"/>
        </w:rPr>
        <w:t xml:space="preserve">ისტორიას, </w:t>
      </w:r>
      <w:r w:rsidRPr="00C352C7">
        <w:rPr>
          <w:rFonts w:ascii="Sylfaen" w:eastAsia="Times New Roman" w:hAnsi="Sylfaen" w:cs="Times New Roman"/>
          <w:lang w:val="ka-GE"/>
        </w:rPr>
        <w:t>კულტურას,</w:t>
      </w:r>
      <w:r>
        <w:rPr>
          <w:rFonts w:ascii="Sylfaen" w:eastAsia="Times New Roman" w:hAnsi="Sylfaen" w:cs="Times New Roman"/>
          <w:lang w:val="ka-GE"/>
        </w:rPr>
        <w:t xml:space="preserve"> ასევე,</w:t>
      </w:r>
      <w:r w:rsidRPr="00C352C7">
        <w:rPr>
          <w:rFonts w:ascii="Sylfaen" w:eastAsia="Times New Roman" w:hAnsi="Sylfaen" w:cs="Times New Roman"/>
          <w:lang w:val="ka-GE"/>
        </w:rPr>
        <w:t xml:space="preserve"> ადათებს</w:t>
      </w:r>
      <w:r>
        <w:rPr>
          <w:rFonts w:ascii="Sylfaen" w:eastAsia="Times New Roman" w:hAnsi="Sylfaen" w:cs="Times New Roman"/>
          <w:lang w:val="ka-GE"/>
        </w:rPr>
        <w:t xml:space="preserve"> და</w:t>
      </w:r>
      <w:r w:rsidRPr="00C352C7">
        <w:rPr>
          <w:rFonts w:ascii="Sylfaen" w:eastAsia="Times New Roman" w:hAnsi="Sylfaen" w:cs="Times New Roman"/>
          <w:lang w:val="ka-GE"/>
        </w:rPr>
        <w:t xml:space="preserve"> წეს-ჩვეულებებს</w:t>
      </w:r>
      <w:r>
        <w:rPr>
          <w:rFonts w:ascii="Sylfaen" w:eastAsia="Times New Roman" w:hAnsi="Sylfaen" w:cs="Times New Roman"/>
          <w:lang w:val="ka-GE"/>
        </w:rPr>
        <w:t>,</w:t>
      </w:r>
      <w:r w:rsidRPr="00C352C7">
        <w:rPr>
          <w:rFonts w:ascii="Sylfaen" w:eastAsia="Times New Roman" w:hAnsi="Sylfaen" w:cs="Times New Roman"/>
          <w:lang w:val="ka-GE"/>
        </w:rPr>
        <w:t xml:space="preserve"> ჰქონდეთ ინფორმაცია საქართველოს კანონმდებლობის, სახელმწიფო სერვისების, საბანკო სისტემის შესახებ, ჯანდაცვასთან, განათლებასთან და დასაქმებასთან დაკავშირებული </w:t>
      </w:r>
      <w:r w:rsidRPr="00C352C7">
        <w:rPr>
          <w:rFonts w:ascii="Sylfaen" w:eastAsia="Times New Roman" w:hAnsi="Sylfaen" w:cs="Times New Roman"/>
          <w:lang w:val="ka-GE"/>
        </w:rPr>
        <w:lastRenderedPageBreak/>
        <w:t>საკითხების თაობაზე და ა.შ. და ყველა მიმართულებით თავისი უფლებებისა და ვალდებულებების შესახებ, რაც დაკავშირებულია მათ ახალ ცხოვრებასთან</w:t>
      </w:r>
      <w:r w:rsidR="00DA3C83">
        <w:rPr>
          <w:rFonts w:ascii="Sylfaen" w:eastAsia="Times New Roman" w:hAnsi="Sylfaen" w:cs="Times New Roman"/>
          <w:lang w:val="ka-GE"/>
        </w:rPr>
        <w:t xml:space="preserve"> და საზოგადოებრივ აქტივობასთან.</w:t>
      </w:r>
    </w:p>
    <w:p w14:paraId="0BADDD98" w14:textId="77777777" w:rsidR="00320850" w:rsidRPr="00C352C7" w:rsidRDefault="00320850" w:rsidP="00320850">
      <w:pPr>
        <w:jc w:val="both"/>
        <w:rPr>
          <w:rFonts w:ascii="Sylfaen" w:eastAsia="Times New Roman" w:hAnsi="Sylfaen" w:cs="Sylfaen"/>
          <w:noProof/>
          <w:color w:val="000000"/>
        </w:rPr>
      </w:pPr>
      <w:r w:rsidRPr="00C352C7">
        <w:rPr>
          <w:rFonts w:ascii="Sylfaen" w:eastAsia="Times New Roman" w:hAnsi="Sylfaen" w:cs="Times New Roman"/>
          <w:lang w:val="ka-GE"/>
        </w:rPr>
        <w:t xml:space="preserve">საგრანტო პროგრამის ერთ-ერთ მიზანს წარმოადგენს გაზარდოს </w:t>
      </w:r>
      <w:r>
        <w:rPr>
          <w:rFonts w:ascii="Sylfaen" w:eastAsia="Times New Roman" w:hAnsi="Sylfaen" w:cs="Times New Roman"/>
          <w:lang w:val="ka-GE"/>
        </w:rPr>
        <w:t>საერთაშორისო დაცვის</w:t>
      </w:r>
      <w:r w:rsidRPr="00C352C7">
        <w:rPr>
          <w:rFonts w:ascii="Sylfaen" w:eastAsia="Times New Roman" w:hAnsi="Sylfaen" w:cs="Times New Roman"/>
          <w:lang w:val="ka-GE"/>
        </w:rPr>
        <w:t xml:space="preserve"> მქონე პირთა წვდომა სხვადასხვა სახელმწიფო სერვისზე </w:t>
      </w:r>
      <w:r w:rsidRPr="00C352C7">
        <w:rPr>
          <w:rFonts w:ascii="Sylfaen" w:eastAsia="Times New Roman" w:hAnsi="Sylfaen" w:cs="Sylfaen"/>
          <w:noProof/>
          <w:color w:val="000000"/>
          <w:lang w:val="ka-GE"/>
        </w:rPr>
        <w:t xml:space="preserve">- მაქსიმალურად მარტივად და ეფექტურად სარგებლობდნენ იმ სახელმწიფო სერვისებით, რომელთაც მათ საქართველო სთავაზობს ჯანმრთელობის თუ სოციალური დაცვის, განათლების, დასაქმებისა და </w:t>
      </w:r>
      <w:r>
        <w:rPr>
          <w:rFonts w:ascii="Sylfaen" w:eastAsia="Times New Roman" w:hAnsi="Sylfaen" w:cs="Sylfaen"/>
          <w:noProof/>
          <w:color w:val="000000"/>
          <w:lang w:val="ka-GE"/>
        </w:rPr>
        <w:t>კანონმდებლობის შესაბამისად მოქალაქეობის მინიჭების</w:t>
      </w:r>
      <w:r w:rsidRPr="00C352C7">
        <w:rPr>
          <w:rFonts w:ascii="Sylfaen" w:eastAsia="Times New Roman" w:hAnsi="Sylfaen" w:cs="Sylfaen"/>
          <w:noProof/>
          <w:color w:val="000000"/>
          <w:lang w:val="ka-GE"/>
        </w:rPr>
        <w:t xml:space="preserve"> მიმართულებით. </w:t>
      </w:r>
    </w:p>
    <w:p w14:paraId="281ACA37" w14:textId="08011DD0" w:rsidR="00F412D1" w:rsidRDefault="00320850" w:rsidP="00F412D1">
      <w:pPr>
        <w:jc w:val="both"/>
        <w:rPr>
          <w:rFonts w:ascii="Sylfaen" w:eastAsia="Times New Roman" w:hAnsi="Sylfaen" w:cs="Sylfaen"/>
          <w:noProof/>
          <w:color w:val="000000"/>
          <w:lang w:val="ka-GE"/>
        </w:rPr>
      </w:pPr>
      <w:r w:rsidRPr="00C352C7">
        <w:rPr>
          <w:rFonts w:ascii="Sylfaen" w:eastAsia="Times New Roman" w:hAnsi="Sylfaen" w:cs="Sylfaen"/>
          <w:noProof/>
          <w:color w:val="000000"/>
          <w:lang w:val="ka-GE"/>
        </w:rPr>
        <w:t xml:space="preserve">წინამდებარე საგრანტო პროგრამის განხორციელების შედეგად, არსებული სამართლებრივი ბაზით ჩამოყალიბებულ სოციალ-ეკონომიკურ გარანტიებთან ერთად, საქართველოში </w:t>
      </w:r>
      <w:r>
        <w:rPr>
          <w:rFonts w:ascii="Sylfaen" w:eastAsia="Times New Roman" w:hAnsi="Sylfaen" w:cs="Sylfaen"/>
          <w:noProof/>
          <w:color w:val="000000"/>
          <w:lang w:val="ka-GE"/>
        </w:rPr>
        <w:t>საერთაშორისო დაცვის</w:t>
      </w:r>
      <w:r w:rsidRPr="00C352C7">
        <w:rPr>
          <w:rFonts w:ascii="Sylfaen" w:eastAsia="Times New Roman" w:hAnsi="Sylfaen" w:cs="Sylfaen"/>
          <w:noProof/>
          <w:color w:val="000000"/>
          <w:lang w:val="ka-GE"/>
        </w:rPr>
        <w:t xml:space="preserve"> მქონე პირებისთვის შეიქმნება ინტეგრაციის ხელშემწყობი დამატებითი მექნიზმი, რაც ხელს შეუწყობს მათი ახალ </w:t>
      </w:r>
      <w:r w:rsidR="007D6934">
        <w:rPr>
          <w:rFonts w:ascii="Sylfaen" w:eastAsia="Times New Roman" w:hAnsi="Sylfaen" w:cs="Sylfaen"/>
          <w:noProof/>
          <w:color w:val="000000"/>
          <w:lang w:val="ka-GE"/>
        </w:rPr>
        <w:t>გარემოში</w:t>
      </w:r>
      <w:r w:rsidR="007D6934" w:rsidRPr="00C352C7">
        <w:rPr>
          <w:rFonts w:ascii="Sylfaen" w:eastAsia="Times New Roman" w:hAnsi="Sylfaen" w:cs="Sylfaen"/>
          <w:noProof/>
          <w:color w:val="000000"/>
          <w:lang w:val="ka-GE"/>
        </w:rPr>
        <w:t xml:space="preserve"> </w:t>
      </w:r>
      <w:r w:rsidRPr="00C352C7">
        <w:rPr>
          <w:rFonts w:ascii="Sylfaen" w:eastAsia="Times New Roman" w:hAnsi="Sylfaen" w:cs="Sylfaen"/>
          <w:noProof/>
          <w:color w:val="000000"/>
          <w:lang w:val="ka-GE"/>
        </w:rPr>
        <w:t>დამკვიდრების პროცესს</w:t>
      </w:r>
      <w:r>
        <w:rPr>
          <w:rFonts w:ascii="Sylfaen" w:eastAsia="Times New Roman" w:hAnsi="Sylfaen" w:cs="Sylfaen"/>
          <w:noProof/>
          <w:color w:val="000000"/>
          <w:lang w:val="ka-GE"/>
        </w:rPr>
        <w:t>.</w:t>
      </w:r>
    </w:p>
    <w:p w14:paraId="26CC6A16" w14:textId="77777777" w:rsidR="00320850" w:rsidRPr="00320850" w:rsidRDefault="00320850" w:rsidP="00F412D1">
      <w:pPr>
        <w:jc w:val="both"/>
        <w:rPr>
          <w:rFonts w:ascii="Sylfaen" w:eastAsia="Times New Roman" w:hAnsi="Sylfaen" w:cs="Sylfaen"/>
          <w:b/>
          <w:noProof/>
          <w:color w:val="000000"/>
          <w:lang w:val="ka-GE"/>
        </w:rPr>
      </w:pPr>
      <w:r w:rsidRPr="00320850">
        <w:rPr>
          <w:rFonts w:ascii="Sylfaen" w:eastAsia="Times New Roman" w:hAnsi="Sylfaen" w:cs="Sylfaen"/>
          <w:b/>
          <w:noProof/>
          <w:color w:val="000000"/>
          <w:lang w:val="ka-GE"/>
        </w:rPr>
        <w:t>გ) საგრანტო პროგრამის შედეგი</w:t>
      </w:r>
    </w:p>
    <w:p w14:paraId="0B0E9A1F" w14:textId="4E44E747" w:rsidR="00320850" w:rsidRPr="00BE62A3" w:rsidRDefault="00320850" w:rsidP="00320850">
      <w:pPr>
        <w:tabs>
          <w:tab w:val="left" w:pos="90"/>
        </w:tabs>
        <w:jc w:val="both"/>
        <w:rPr>
          <w:rFonts w:ascii="Sylfaen" w:eastAsia="Times New Roman" w:hAnsi="Sylfaen" w:cs="Sylfaen"/>
          <w:noProof/>
          <w:color w:val="000000"/>
          <w:lang w:val="ka-GE"/>
        </w:rPr>
      </w:pPr>
      <w:r w:rsidRPr="00BE62A3">
        <w:rPr>
          <w:rFonts w:ascii="Sylfaen" w:eastAsia="Times New Roman" w:hAnsi="Sylfaen" w:cs="Sylfaen"/>
          <w:noProof/>
          <w:color w:val="000000"/>
          <w:lang w:val="ka-GE"/>
        </w:rPr>
        <w:t>საგრანტო პროგრამის განხორციელების შედეგები აისახება ისეთ კონკრეტულ მაჩვენებლებში, როგორიცაა: სამიზნე ჯგუფის საჭიროებებზე მორგებული</w:t>
      </w:r>
      <w:r>
        <w:rPr>
          <w:rFonts w:ascii="Sylfaen" w:eastAsia="Times New Roman" w:hAnsi="Sylfaen" w:cs="Sylfaen"/>
          <w:noProof/>
          <w:color w:val="000000"/>
          <w:lang w:val="ka-GE"/>
        </w:rPr>
        <w:t xml:space="preserve"> </w:t>
      </w:r>
      <w:r w:rsidRPr="00BE62A3">
        <w:rPr>
          <w:rFonts w:ascii="Sylfaen" w:eastAsia="Times New Roman" w:hAnsi="Sylfaen" w:cs="Sylfaen"/>
          <w:noProof/>
          <w:color w:val="000000"/>
          <w:lang w:val="ka-GE"/>
        </w:rPr>
        <w:t>სასწავლო კურსები</w:t>
      </w:r>
      <w:r w:rsidR="007D6934">
        <w:rPr>
          <w:rFonts w:ascii="Sylfaen" w:eastAsia="Times New Roman" w:hAnsi="Sylfaen" w:cs="Sylfaen"/>
          <w:noProof/>
          <w:color w:val="000000"/>
          <w:lang w:val="ka-GE"/>
        </w:rPr>
        <w:t xml:space="preserve"> მსმენელთა რაოდენობა, რომლებსაც </w:t>
      </w:r>
      <w:r w:rsidRPr="00BE62A3">
        <w:rPr>
          <w:rFonts w:ascii="Sylfaen" w:eastAsia="Times New Roman" w:hAnsi="Sylfaen" w:cs="Sylfaen"/>
          <w:noProof/>
          <w:color w:val="000000"/>
          <w:lang w:val="ka-GE"/>
        </w:rPr>
        <w:t>ს</w:t>
      </w:r>
      <w:r w:rsidR="007D6934">
        <w:rPr>
          <w:rFonts w:ascii="Sylfaen" w:eastAsia="Times New Roman" w:hAnsi="Sylfaen" w:cs="Sylfaen"/>
          <w:noProof/>
          <w:color w:val="000000"/>
          <w:lang w:val="ka-GE"/>
        </w:rPr>
        <w:t>ასწავლო კურსის</w:t>
      </w:r>
      <w:r w:rsidRPr="00BE62A3">
        <w:rPr>
          <w:rFonts w:ascii="Sylfaen" w:eastAsia="Times New Roman" w:hAnsi="Sylfaen" w:cs="Sylfaen"/>
          <w:noProof/>
          <w:color w:val="000000"/>
          <w:lang w:val="ka-GE"/>
        </w:rPr>
        <w:t xml:space="preserve"> გავლის შემდეგ</w:t>
      </w:r>
      <w:r w:rsidR="003B56DE">
        <w:rPr>
          <w:rFonts w:ascii="Sylfaen" w:eastAsia="Times New Roman" w:hAnsi="Sylfaen" w:cs="Sylfaen"/>
          <w:noProof/>
          <w:color w:val="000000"/>
          <w:lang w:val="ka-GE"/>
        </w:rPr>
        <w:t xml:space="preserve"> ეცოდინებათ</w:t>
      </w:r>
      <w:r w:rsidR="003C5FC1">
        <w:rPr>
          <w:rFonts w:ascii="Sylfaen" w:eastAsia="Times New Roman" w:hAnsi="Sylfaen" w:cs="Sylfaen"/>
          <w:noProof/>
          <w:color w:val="000000"/>
          <w:lang w:val="ka-GE"/>
        </w:rPr>
        <w:t xml:space="preserve"> ქართულ ენა, რათა შეძლონ</w:t>
      </w:r>
      <w:r w:rsidRPr="00BE62A3">
        <w:rPr>
          <w:rFonts w:ascii="Sylfaen" w:eastAsia="Times New Roman" w:hAnsi="Sylfaen" w:cs="Sylfaen"/>
          <w:noProof/>
          <w:color w:val="000000"/>
          <w:lang w:val="ka-GE"/>
        </w:rPr>
        <w:t xml:space="preserve"> </w:t>
      </w:r>
      <w:r w:rsidR="007D6934">
        <w:rPr>
          <w:rFonts w:ascii="Sylfaen" w:eastAsia="Times New Roman" w:hAnsi="Sylfaen" w:cs="Sylfaen"/>
          <w:noProof/>
          <w:color w:val="000000"/>
          <w:lang w:val="ka-GE"/>
        </w:rPr>
        <w:t>ადგილობრივ მოსახლეო</w:t>
      </w:r>
      <w:r w:rsidR="007D6934" w:rsidRPr="00BE62A3">
        <w:rPr>
          <w:rFonts w:ascii="Sylfaen" w:eastAsia="Times New Roman" w:hAnsi="Sylfaen" w:cs="Sylfaen"/>
          <w:noProof/>
          <w:color w:val="000000"/>
          <w:lang w:val="ka-GE"/>
        </w:rPr>
        <w:t xml:space="preserve">ბასთან </w:t>
      </w:r>
      <w:r w:rsidRPr="00BE62A3">
        <w:rPr>
          <w:rFonts w:ascii="Sylfaen" w:eastAsia="Times New Roman" w:hAnsi="Sylfaen" w:cs="Sylfaen"/>
          <w:noProof/>
          <w:color w:val="000000"/>
          <w:lang w:val="ka-GE"/>
        </w:rPr>
        <w:t>კომუნიკაცია</w:t>
      </w:r>
      <w:r w:rsidR="00F775DF">
        <w:rPr>
          <w:rFonts w:ascii="Sylfaen" w:eastAsia="Times New Roman" w:hAnsi="Sylfaen" w:cs="Sylfaen"/>
          <w:noProof/>
          <w:color w:val="000000"/>
          <w:lang w:val="ka-GE"/>
        </w:rPr>
        <w:t>.</w:t>
      </w:r>
    </w:p>
    <w:p w14:paraId="4A3B5FB8" w14:textId="1E8C51F9" w:rsidR="00320850" w:rsidRPr="00C352C7" w:rsidRDefault="00320850" w:rsidP="00320850">
      <w:pPr>
        <w:tabs>
          <w:tab w:val="left" w:pos="90"/>
        </w:tabs>
        <w:jc w:val="both"/>
        <w:rPr>
          <w:rFonts w:ascii="Sylfaen" w:eastAsia="Times New Roman" w:hAnsi="Sylfaen" w:cs="Times New Roman"/>
          <w:lang w:val="ka-GE"/>
        </w:rPr>
      </w:pPr>
      <w:r>
        <w:rPr>
          <w:rFonts w:ascii="Sylfaen" w:eastAsia="Times New Roman" w:hAnsi="Sylfaen" w:cs="Times New Roman"/>
          <w:lang w:val="ka-GE"/>
        </w:rPr>
        <w:t xml:space="preserve">ზოგადი </w:t>
      </w:r>
      <w:r w:rsidRPr="00C352C7">
        <w:rPr>
          <w:rFonts w:ascii="Sylfaen" w:eastAsia="Times New Roman" w:hAnsi="Sylfaen" w:cs="Times New Roman"/>
          <w:lang w:val="ka-GE"/>
        </w:rPr>
        <w:t xml:space="preserve">სოციალურ-კულტურული </w:t>
      </w:r>
      <w:r>
        <w:rPr>
          <w:rFonts w:ascii="Sylfaen" w:eastAsia="Times New Roman" w:hAnsi="Sylfaen" w:cs="Times New Roman"/>
          <w:lang w:val="ka-GE"/>
        </w:rPr>
        <w:t>ცნობიერების ამაღლების</w:t>
      </w:r>
      <w:r w:rsidRPr="00C352C7">
        <w:rPr>
          <w:rFonts w:ascii="Sylfaen" w:eastAsia="Times New Roman" w:hAnsi="Sylfaen" w:cs="Times New Roman"/>
          <w:lang w:val="ka-GE"/>
        </w:rPr>
        <w:t xml:space="preserve"> მიმართულებ</w:t>
      </w:r>
      <w:r w:rsidR="00F775DF">
        <w:rPr>
          <w:rFonts w:ascii="Sylfaen" w:eastAsia="Times New Roman" w:hAnsi="Sylfaen" w:cs="Times New Roman"/>
          <w:lang w:val="ka-GE"/>
        </w:rPr>
        <w:t>ის</w:t>
      </w:r>
      <w:r w:rsidRPr="00C352C7">
        <w:rPr>
          <w:rFonts w:ascii="Sylfaen" w:eastAsia="Times New Roman" w:hAnsi="Sylfaen" w:cs="Times New Roman"/>
          <w:lang w:val="ka-GE"/>
        </w:rPr>
        <w:t xml:space="preserve"> </w:t>
      </w:r>
      <w:r w:rsidR="00F775DF">
        <w:rPr>
          <w:rFonts w:ascii="Sylfaen" w:eastAsia="Times New Roman" w:hAnsi="Sylfaen" w:cs="Times New Roman"/>
          <w:lang w:val="ka-GE"/>
        </w:rPr>
        <w:t>მეშვეობით</w:t>
      </w:r>
      <w:r w:rsidRPr="00C352C7">
        <w:rPr>
          <w:rFonts w:ascii="Sylfaen" w:eastAsia="Times New Roman" w:hAnsi="Sylfaen" w:cs="Times New Roman"/>
          <w:lang w:val="ka-GE"/>
        </w:rPr>
        <w:t xml:space="preserve"> ბენეფიციარები გაეცნობიან </w:t>
      </w:r>
      <w:r>
        <w:rPr>
          <w:rFonts w:ascii="Sylfaen" w:eastAsia="Times New Roman" w:hAnsi="Sylfaen" w:cs="Times New Roman"/>
          <w:lang w:val="ka-GE"/>
        </w:rPr>
        <w:t>ქვეყნის</w:t>
      </w:r>
      <w:r w:rsidRPr="00C352C7">
        <w:rPr>
          <w:rFonts w:ascii="Sylfaen" w:eastAsia="Times New Roman" w:hAnsi="Sylfaen" w:cs="Times New Roman"/>
          <w:lang w:val="ka-GE"/>
        </w:rPr>
        <w:t xml:space="preserve"> ისტორი</w:t>
      </w:r>
      <w:r>
        <w:rPr>
          <w:rFonts w:ascii="Sylfaen" w:eastAsia="Times New Roman" w:hAnsi="Sylfaen" w:cs="Times New Roman"/>
          <w:lang w:val="ka-GE"/>
        </w:rPr>
        <w:t>ას</w:t>
      </w:r>
      <w:r w:rsidRPr="00C352C7">
        <w:rPr>
          <w:rFonts w:ascii="Sylfaen" w:eastAsia="Times New Roman" w:hAnsi="Sylfaen" w:cs="Times New Roman"/>
          <w:lang w:val="ka-GE"/>
        </w:rPr>
        <w:t xml:space="preserve"> და კულტურ</w:t>
      </w:r>
      <w:r>
        <w:rPr>
          <w:rFonts w:ascii="Sylfaen" w:eastAsia="Times New Roman" w:hAnsi="Sylfaen" w:cs="Times New Roman"/>
          <w:lang w:val="ka-GE"/>
        </w:rPr>
        <w:t>ა</w:t>
      </w:r>
      <w:r w:rsidRPr="00C352C7">
        <w:rPr>
          <w:rFonts w:ascii="Sylfaen" w:eastAsia="Times New Roman" w:hAnsi="Sylfaen" w:cs="Times New Roman"/>
          <w:lang w:val="ka-GE"/>
        </w:rPr>
        <w:t>ს,</w:t>
      </w:r>
      <w:r>
        <w:rPr>
          <w:rFonts w:ascii="Sylfaen" w:eastAsia="Times New Roman" w:hAnsi="Sylfaen" w:cs="Times New Roman"/>
          <w:lang w:val="ka-GE"/>
        </w:rPr>
        <w:t xml:space="preserve"> </w:t>
      </w:r>
      <w:r w:rsidRPr="00C352C7">
        <w:rPr>
          <w:rFonts w:ascii="Sylfaen" w:eastAsia="Times New Roman" w:hAnsi="Sylfaen" w:cs="Times New Roman"/>
          <w:lang w:val="ka-GE"/>
        </w:rPr>
        <w:t>ძირითად ტრადიციებსა და ადათ-ჩვევებს, რომლებიც წარმოდგენას შეუქმნის მათ საქართველოს შესახებ და გაუადვილებს მათ საზოგადოებაში ინტეგრაციას.</w:t>
      </w:r>
    </w:p>
    <w:p w14:paraId="62D3E21E" w14:textId="77777777" w:rsidR="00320850" w:rsidRDefault="00320850" w:rsidP="00320850">
      <w:pPr>
        <w:tabs>
          <w:tab w:val="left" w:pos="90"/>
        </w:tabs>
        <w:jc w:val="both"/>
        <w:rPr>
          <w:rFonts w:ascii="Sylfaen" w:eastAsia="Times New Roman" w:hAnsi="Sylfaen" w:cs="Sylfaen"/>
          <w:noProof/>
          <w:color w:val="000000"/>
          <w:lang w:val="ka-GE"/>
        </w:rPr>
      </w:pPr>
      <w:r w:rsidRPr="00C352C7">
        <w:rPr>
          <w:rFonts w:ascii="Sylfaen" w:eastAsia="Times New Roman" w:hAnsi="Sylfaen" w:cs="Times New Roman"/>
          <w:lang w:val="ka-GE"/>
        </w:rPr>
        <w:t>სამოქალაქო განათლების მიმართულების ფარგლებში</w:t>
      </w:r>
      <w:r w:rsidR="004C5C73">
        <w:rPr>
          <w:rFonts w:ascii="Sylfaen" w:eastAsia="Times New Roman" w:hAnsi="Sylfaen" w:cs="Times New Roman"/>
          <w:lang w:val="ka-GE"/>
        </w:rPr>
        <w:t>,</w:t>
      </w:r>
      <w:r w:rsidRPr="00C352C7">
        <w:rPr>
          <w:rFonts w:ascii="Sylfaen" w:eastAsia="Times New Roman" w:hAnsi="Sylfaen" w:cs="Times New Roman"/>
          <w:lang w:val="ka-GE"/>
        </w:rPr>
        <w:t xml:space="preserve"> საქართველოში </w:t>
      </w:r>
      <w:r>
        <w:rPr>
          <w:rFonts w:ascii="Sylfaen" w:eastAsia="Times New Roman" w:hAnsi="Sylfaen" w:cs="Times New Roman"/>
          <w:lang w:val="ka-GE"/>
        </w:rPr>
        <w:t>საერთაშორისო დაცვის</w:t>
      </w:r>
      <w:r w:rsidRPr="00C352C7">
        <w:rPr>
          <w:rFonts w:ascii="Sylfaen" w:eastAsia="Times New Roman" w:hAnsi="Sylfaen" w:cs="Times New Roman"/>
          <w:lang w:val="ka-GE"/>
        </w:rPr>
        <w:t xml:space="preserve"> მქონე პირებს ეცოდინებათ სტატუსიდან გამომდინ</w:t>
      </w:r>
      <w:r w:rsidR="00DA3C83">
        <w:rPr>
          <w:rFonts w:ascii="Sylfaen" w:eastAsia="Times New Roman" w:hAnsi="Sylfaen" w:cs="Times New Roman"/>
          <w:lang w:val="ka-GE"/>
        </w:rPr>
        <w:t>არე თავიანთი უფლება-მოვალეობები</w:t>
      </w:r>
      <w:r w:rsidRPr="00C352C7">
        <w:rPr>
          <w:rFonts w:ascii="Sylfaen" w:eastAsia="Times New Roman" w:hAnsi="Sylfaen" w:cs="Times New Roman"/>
          <w:lang w:val="ka-GE"/>
        </w:rPr>
        <w:t xml:space="preserve"> </w:t>
      </w:r>
      <w:r w:rsidR="000B0CFA">
        <w:rPr>
          <w:rFonts w:ascii="Sylfaen" w:eastAsia="Times New Roman" w:hAnsi="Sylfaen" w:cs="Times New Roman"/>
          <w:lang w:val="ka-GE"/>
        </w:rPr>
        <w:t xml:space="preserve">და </w:t>
      </w:r>
      <w:r w:rsidRPr="00C352C7">
        <w:rPr>
          <w:rFonts w:ascii="Sylfaen" w:eastAsia="Times New Roman" w:hAnsi="Sylfaen" w:cs="Times New Roman"/>
          <w:lang w:val="ka-GE"/>
        </w:rPr>
        <w:t xml:space="preserve">ქვეყნის კანონმდებლობის ის მიმართულებები, რისი ცოდნაც აუცილებელია მათი ყოველდღიური ცხოვრების, განათლების მიღებისა თუ ეკონომიკური აქტივობის პროცესში და სხვა. პროგრამის შედეგად ბენეფციარებს გაეწევათ კონსულტაცია </w:t>
      </w:r>
      <w:r w:rsidRPr="00C352C7">
        <w:rPr>
          <w:rFonts w:ascii="Sylfaen" w:eastAsia="Times New Roman" w:hAnsi="Sylfaen" w:cs="Sylfaen"/>
          <w:noProof/>
          <w:color w:val="000000"/>
          <w:lang w:val="ka-GE"/>
        </w:rPr>
        <w:t>იმ სახელმწიფო პროგრამებში ჩართვის შესახებ, რასაც მათ სახელმწიფო სთავაზობს.</w:t>
      </w:r>
    </w:p>
    <w:p w14:paraId="759695A7" w14:textId="083190B5" w:rsidR="00320850" w:rsidRDefault="00320850" w:rsidP="00320850">
      <w:pPr>
        <w:tabs>
          <w:tab w:val="left" w:pos="90"/>
        </w:tabs>
        <w:jc w:val="both"/>
        <w:rPr>
          <w:rFonts w:ascii="Sylfaen" w:eastAsia="Times New Roman" w:hAnsi="Sylfaen" w:cs="Sylfaen"/>
          <w:noProof/>
          <w:color w:val="000000"/>
          <w:lang w:val="ka-GE"/>
        </w:rPr>
      </w:pPr>
      <w:r>
        <w:rPr>
          <w:rFonts w:ascii="Sylfaen" w:eastAsia="Times New Roman" w:hAnsi="Sylfaen" w:cs="Sylfaen"/>
          <w:noProof/>
          <w:color w:val="000000"/>
          <w:lang w:val="ka-GE"/>
        </w:rPr>
        <w:t xml:space="preserve">საქართველოში </w:t>
      </w:r>
      <w:r w:rsidR="00894F62">
        <w:rPr>
          <w:rFonts w:ascii="Sylfaen" w:eastAsia="Times New Roman" w:hAnsi="Sylfaen" w:cs="Sylfaen"/>
          <w:noProof/>
          <w:color w:val="000000"/>
          <w:lang w:val="ka-GE"/>
        </w:rPr>
        <w:t>უცხოელთა</w:t>
      </w:r>
      <w:r>
        <w:rPr>
          <w:rFonts w:ascii="Sylfaen" w:eastAsia="Times New Roman" w:hAnsi="Sylfaen" w:cs="Sylfaen"/>
          <w:noProof/>
          <w:color w:val="000000"/>
          <w:lang w:val="ka-GE"/>
        </w:rPr>
        <w:t xml:space="preserve"> ინტეგრაციის ხელშეწყობის პროგრამაში ჩაერთვება მინიმუმ 100 ბენეფიციარი.</w:t>
      </w:r>
    </w:p>
    <w:p w14:paraId="2CF81211" w14:textId="77777777" w:rsidR="00320850" w:rsidRPr="00C352C7" w:rsidRDefault="00320850" w:rsidP="00320850">
      <w:pPr>
        <w:tabs>
          <w:tab w:val="left" w:pos="90"/>
        </w:tabs>
        <w:jc w:val="both"/>
        <w:rPr>
          <w:rFonts w:ascii="Sylfaen" w:eastAsia="Times New Roman" w:hAnsi="Sylfaen" w:cs="Times New Roman"/>
          <w:b/>
          <w:lang w:val="ka-GE"/>
        </w:rPr>
      </w:pPr>
      <w:r w:rsidRPr="00C352C7">
        <w:rPr>
          <w:rFonts w:ascii="Sylfaen" w:eastAsia="Times New Roman" w:hAnsi="Sylfaen" w:cs="Times New Roman"/>
          <w:b/>
          <w:lang w:val="ka-GE"/>
        </w:rPr>
        <w:t>დ) დაფინანსების ზღვრული ოდენობა:</w:t>
      </w:r>
    </w:p>
    <w:p w14:paraId="43D9ED51" w14:textId="77777777" w:rsidR="00320850" w:rsidRPr="00C352C7" w:rsidRDefault="00320850" w:rsidP="00320850">
      <w:pPr>
        <w:autoSpaceDE w:val="0"/>
        <w:autoSpaceDN w:val="0"/>
        <w:adjustRightInd w:val="0"/>
        <w:jc w:val="both"/>
        <w:rPr>
          <w:rFonts w:ascii="Sylfaen" w:eastAsia="Calibri" w:hAnsi="Sylfaen" w:cs="Sylfaen"/>
          <w:lang w:val="ka-GE"/>
        </w:rPr>
      </w:pPr>
      <w:r>
        <w:rPr>
          <w:rFonts w:ascii="Sylfaen" w:eastAsia="Calibri" w:hAnsi="Sylfaen" w:cs="Sylfaen"/>
          <w:lang w:val="ka-GE"/>
        </w:rPr>
        <w:t>საქართველოს</w:t>
      </w:r>
      <w:r w:rsidRPr="00C352C7">
        <w:rPr>
          <w:rFonts w:ascii="Sylfaen" w:eastAsia="Calibri" w:hAnsi="Sylfaen" w:cs="Sylfaen"/>
        </w:rPr>
        <w:t xml:space="preserve"> </w:t>
      </w:r>
      <w:r w:rsidRPr="00C352C7">
        <w:rPr>
          <w:rFonts w:ascii="Sylfaen" w:eastAsia="Calibri" w:hAnsi="Sylfaen" w:cs="Sylfaen"/>
          <w:lang w:val="ka-GE"/>
        </w:rPr>
        <w:t xml:space="preserve">ოკუპირებული ტერიტორიებიდან </w:t>
      </w:r>
      <w:r w:rsidR="00A70E27">
        <w:rPr>
          <w:rFonts w:ascii="Sylfaen" w:eastAsia="Calibri" w:hAnsi="Sylfaen" w:cs="Sylfaen"/>
          <w:lang w:val="ka-GE"/>
        </w:rPr>
        <w:t>დევნილთა,</w:t>
      </w:r>
      <w:r w:rsidRPr="00C352C7">
        <w:rPr>
          <w:rFonts w:ascii="Sylfaen" w:eastAsia="Calibri" w:hAnsi="Sylfaen" w:cs="Sylfaen"/>
          <w:lang w:val="ka-GE"/>
        </w:rPr>
        <w:t xml:space="preserve"> </w:t>
      </w:r>
      <w:r w:rsidR="00412C36">
        <w:rPr>
          <w:rFonts w:ascii="Sylfaen" w:eastAsia="Calibri" w:hAnsi="Sylfaen" w:cs="Sylfaen"/>
          <w:lang w:val="ka-GE"/>
        </w:rPr>
        <w:t>შრომის, ჯანმრთელობისა და სოციალური დაცვის</w:t>
      </w:r>
      <w:r w:rsidRPr="00C352C7">
        <w:rPr>
          <w:rFonts w:ascii="Sylfaen" w:eastAsia="Calibri" w:hAnsi="Sylfaen" w:cs="Sylfaen"/>
        </w:rPr>
        <w:t xml:space="preserve"> </w:t>
      </w:r>
      <w:r>
        <w:rPr>
          <w:rFonts w:ascii="Sylfaen" w:eastAsia="Calibri" w:hAnsi="Sylfaen" w:cs="Sylfaen"/>
          <w:lang w:val="ka-GE"/>
        </w:rPr>
        <w:t>სამინისტრო</w:t>
      </w:r>
      <w:r w:rsidRPr="00C352C7">
        <w:rPr>
          <w:rFonts w:ascii="Sylfaen" w:eastAsia="Calibri" w:hAnsi="Sylfaen" w:cs="Sylfaen"/>
        </w:rPr>
        <w:t xml:space="preserve"> </w:t>
      </w:r>
      <w:r w:rsidRPr="00C352C7">
        <w:rPr>
          <w:rFonts w:ascii="Sylfaen" w:eastAsia="Calibri" w:hAnsi="Sylfaen" w:cs="Sylfaen"/>
          <w:lang w:val="ka-GE"/>
        </w:rPr>
        <w:t xml:space="preserve">საგრანტო პროგრამის ფარგლებში </w:t>
      </w:r>
      <w:r>
        <w:rPr>
          <w:rFonts w:ascii="Sylfaen" w:eastAsia="Calibri" w:hAnsi="Sylfaen" w:cs="Sylfaen"/>
          <w:lang w:val="ka-GE"/>
        </w:rPr>
        <w:t>გასცემს 1</w:t>
      </w:r>
      <w:r w:rsidRPr="00C352C7">
        <w:rPr>
          <w:rFonts w:ascii="Sylfaen" w:eastAsia="Calibri" w:hAnsi="Sylfaen" w:cs="Sylfaen"/>
        </w:rPr>
        <w:t xml:space="preserve"> </w:t>
      </w:r>
      <w:r w:rsidRPr="00C352C7">
        <w:rPr>
          <w:rFonts w:ascii="Sylfaen" w:eastAsia="Calibri" w:hAnsi="Sylfaen" w:cs="Sylfaen"/>
          <w:lang w:val="ka-GE"/>
        </w:rPr>
        <w:t>(</w:t>
      </w:r>
      <w:r>
        <w:rPr>
          <w:rFonts w:ascii="Sylfaen" w:eastAsia="Calibri" w:hAnsi="Sylfaen" w:cs="Sylfaen"/>
          <w:lang w:val="ka-GE"/>
        </w:rPr>
        <w:t>ერთ</w:t>
      </w:r>
      <w:r w:rsidRPr="00C352C7">
        <w:rPr>
          <w:rFonts w:ascii="Sylfaen" w:eastAsia="Calibri" w:hAnsi="Sylfaen" w:cs="Sylfaen"/>
          <w:lang w:val="ka-GE"/>
        </w:rPr>
        <w:t>)</w:t>
      </w:r>
      <w:r w:rsidRPr="00C352C7">
        <w:rPr>
          <w:rFonts w:ascii="Sylfaen" w:eastAsia="Calibri" w:hAnsi="Sylfaen" w:cs="Sylfaen"/>
        </w:rPr>
        <w:t xml:space="preserve"> </w:t>
      </w:r>
      <w:r>
        <w:rPr>
          <w:rFonts w:ascii="Sylfaen" w:eastAsia="Calibri" w:hAnsi="Sylfaen" w:cs="Sylfaen"/>
          <w:lang w:val="ka-GE"/>
        </w:rPr>
        <w:t>გრანტს,</w:t>
      </w:r>
      <w:r w:rsidRPr="00C352C7">
        <w:rPr>
          <w:rFonts w:ascii="Sylfaen" w:eastAsia="Calibri" w:hAnsi="Sylfaen" w:cs="Sylfaen"/>
        </w:rPr>
        <w:t xml:space="preserve"> </w:t>
      </w:r>
      <w:r>
        <w:rPr>
          <w:rFonts w:ascii="Sylfaen" w:eastAsia="Calibri" w:hAnsi="Sylfaen" w:cs="Sylfaen"/>
          <w:lang w:val="ka-GE"/>
        </w:rPr>
        <w:t>5</w:t>
      </w:r>
      <w:r w:rsidRPr="00C352C7">
        <w:rPr>
          <w:rFonts w:ascii="Sylfaen" w:eastAsia="Calibri" w:hAnsi="Sylfaen" w:cs="Sylfaen"/>
          <w:lang w:val="ka-GE"/>
        </w:rPr>
        <w:t xml:space="preserve">0 000 </w:t>
      </w:r>
      <w:r>
        <w:rPr>
          <w:rFonts w:ascii="Sylfaen" w:eastAsia="Calibri" w:hAnsi="Sylfaen" w:cs="Sylfaen"/>
          <w:lang w:val="ka-GE"/>
        </w:rPr>
        <w:t>(ორმოცდაათი</w:t>
      </w:r>
      <w:r w:rsidRPr="00C352C7">
        <w:rPr>
          <w:rFonts w:ascii="Sylfaen" w:eastAsia="Calibri" w:hAnsi="Sylfaen" w:cs="Sylfaen"/>
          <w:lang w:val="ka-GE"/>
        </w:rPr>
        <w:t xml:space="preserve"> ათასი)</w:t>
      </w:r>
      <w:r w:rsidRPr="00C352C7">
        <w:rPr>
          <w:rFonts w:ascii="Sylfaen" w:eastAsia="Calibri" w:hAnsi="Sylfaen" w:cs="Sylfaen"/>
        </w:rPr>
        <w:t xml:space="preserve"> </w:t>
      </w:r>
      <w:r>
        <w:rPr>
          <w:rFonts w:ascii="Sylfaen" w:eastAsia="Calibri" w:hAnsi="Sylfaen" w:cs="Sylfaen"/>
          <w:lang w:val="ka-GE"/>
        </w:rPr>
        <w:t>ლარის ოდენობით</w:t>
      </w:r>
      <w:r w:rsidR="0010075E">
        <w:rPr>
          <w:rFonts w:ascii="Sylfaen" w:eastAsia="Calibri" w:hAnsi="Sylfaen" w:cs="Sylfaen"/>
          <w:lang w:val="ka-GE"/>
        </w:rPr>
        <w:t xml:space="preserve">, </w:t>
      </w:r>
      <w:r w:rsidR="0010075E" w:rsidRPr="00D61FA2">
        <w:rPr>
          <w:rFonts w:ascii="Sylfaen" w:eastAsia="Calibri" w:hAnsi="Sylfaen" w:cs="Sylfaen"/>
          <w:highlight w:val="yellow"/>
          <w:lang w:val="ka-GE"/>
        </w:rPr>
        <w:t>„საქართველოს 201</w:t>
      </w:r>
      <w:r w:rsidR="00593B81" w:rsidRPr="00D61FA2">
        <w:rPr>
          <w:rFonts w:ascii="Sylfaen" w:eastAsia="Calibri" w:hAnsi="Sylfaen" w:cs="Sylfaen"/>
          <w:highlight w:val="yellow"/>
          <w:lang w:val="ka-GE"/>
        </w:rPr>
        <w:t>9</w:t>
      </w:r>
      <w:r w:rsidR="0010075E" w:rsidRPr="00D61FA2">
        <w:rPr>
          <w:rFonts w:ascii="Sylfaen" w:eastAsia="Calibri" w:hAnsi="Sylfaen" w:cs="Sylfaen"/>
          <w:highlight w:val="yellow"/>
          <w:lang w:val="ka-GE"/>
        </w:rPr>
        <w:t xml:space="preserve"> წლის სახელმწიფო ბიუჯეტის შესახებ“ საქართველოს კანონით სამინისტროსათვის ამ მიზნით გამოყოფილი ასიგნებებიდან.</w:t>
      </w:r>
    </w:p>
    <w:p w14:paraId="1A721FC9" w14:textId="77777777" w:rsidR="00320850" w:rsidRPr="00C352C7" w:rsidRDefault="00320850" w:rsidP="00320850">
      <w:pPr>
        <w:autoSpaceDE w:val="0"/>
        <w:autoSpaceDN w:val="0"/>
        <w:adjustRightInd w:val="0"/>
        <w:jc w:val="both"/>
        <w:rPr>
          <w:rFonts w:ascii="Sylfaen" w:eastAsia="Calibri" w:hAnsi="Sylfaen" w:cs="Sylfaen"/>
          <w:b/>
          <w:lang w:val="ka-GE"/>
        </w:rPr>
      </w:pPr>
      <w:r w:rsidRPr="00C352C7">
        <w:rPr>
          <w:rFonts w:ascii="Sylfaen" w:eastAsia="Calibri" w:hAnsi="Sylfaen" w:cs="Sylfaen"/>
          <w:b/>
          <w:lang w:val="ka-GE"/>
        </w:rPr>
        <w:t>ე</w:t>
      </w:r>
      <w:r w:rsidRPr="00C352C7">
        <w:rPr>
          <w:rFonts w:ascii="Sylfaen" w:eastAsia="Calibri" w:hAnsi="Sylfaen" w:cs="Sylfaen"/>
          <w:b/>
        </w:rPr>
        <w:t xml:space="preserve">) </w:t>
      </w:r>
      <w:r>
        <w:rPr>
          <w:rFonts w:ascii="Sylfaen" w:eastAsia="Calibri" w:hAnsi="Sylfaen" w:cs="Sylfaen"/>
          <w:b/>
          <w:lang w:val="ka-GE"/>
        </w:rPr>
        <w:t>საგრანტო კონკურსში მონაწილეობა</w:t>
      </w:r>
      <w:r w:rsidRPr="00C352C7">
        <w:rPr>
          <w:rFonts w:ascii="Sylfaen" w:eastAsia="Calibri" w:hAnsi="Sylfaen" w:cs="Sylfaen"/>
          <w:b/>
        </w:rPr>
        <w:t>:</w:t>
      </w:r>
    </w:p>
    <w:p w14:paraId="273A0FF4" w14:textId="77777777" w:rsidR="00320850" w:rsidRPr="00C352C7" w:rsidRDefault="00320850" w:rsidP="00320850">
      <w:pPr>
        <w:jc w:val="both"/>
        <w:rPr>
          <w:rFonts w:ascii="Sylfaen" w:eastAsia="Times New Roman" w:hAnsi="Sylfaen" w:cs="Sylfaen"/>
          <w:lang w:val="ka-GE"/>
        </w:rPr>
      </w:pPr>
      <w:r w:rsidRPr="00C352C7">
        <w:rPr>
          <w:rFonts w:ascii="Sylfaen" w:eastAsia="Times New Roman" w:hAnsi="Sylfaen" w:cs="Sylfaen"/>
          <w:lang w:val="ka-GE"/>
        </w:rPr>
        <w:lastRenderedPageBreak/>
        <w:t>საგრანტო კონკურსში მონაწილეობის მიღება შეუძლია</w:t>
      </w:r>
      <w:r>
        <w:rPr>
          <w:rFonts w:ascii="Sylfaen" w:eastAsia="Times New Roman" w:hAnsi="Sylfaen" w:cs="Sylfaen"/>
          <w:lang w:val="ka-GE"/>
        </w:rPr>
        <w:t xml:space="preserve"> არასამეწარმეო</w:t>
      </w:r>
      <w:r w:rsidRPr="00C352C7">
        <w:rPr>
          <w:rFonts w:ascii="Sylfaen" w:eastAsia="Times New Roman" w:hAnsi="Sylfaen" w:cs="Sylfaen"/>
          <w:lang w:val="ka-GE"/>
        </w:rPr>
        <w:t xml:space="preserve"> </w:t>
      </w:r>
      <w:r w:rsidRPr="00C352C7">
        <w:rPr>
          <w:rFonts w:ascii="Sylfaen" w:eastAsia="Times New Roman" w:hAnsi="Sylfaen" w:cs="Times New Roman"/>
        </w:rPr>
        <w:t>(</w:t>
      </w:r>
      <w:r>
        <w:rPr>
          <w:rFonts w:ascii="Sylfaen" w:eastAsia="Times New Roman" w:hAnsi="Sylfaen" w:cs="Sylfaen"/>
          <w:lang w:val="ka-GE"/>
        </w:rPr>
        <w:t>არაკომერციულ</w:t>
      </w:r>
      <w:r w:rsidRPr="00C352C7">
        <w:rPr>
          <w:rFonts w:ascii="Sylfaen" w:eastAsia="Times New Roman" w:hAnsi="Sylfaen" w:cs="Times New Roman"/>
        </w:rPr>
        <w:t xml:space="preserve">) </w:t>
      </w:r>
      <w:r w:rsidRPr="00C352C7">
        <w:rPr>
          <w:rFonts w:ascii="Sylfaen" w:eastAsia="Times New Roman" w:hAnsi="Sylfaen" w:cs="Sylfaen"/>
          <w:lang w:val="ka-GE"/>
        </w:rPr>
        <w:t xml:space="preserve"> იურიდიულ პირს, ან მის ფილიალს, რომელიც დაინტერესებულია </w:t>
      </w:r>
      <w:r>
        <w:rPr>
          <w:rFonts w:ascii="Sylfaen" w:eastAsia="Times New Roman" w:hAnsi="Sylfaen" w:cs="Sylfaen"/>
          <w:lang w:val="ka-GE"/>
        </w:rPr>
        <w:t xml:space="preserve">საქართველოში </w:t>
      </w:r>
      <w:r w:rsidR="003B56DE">
        <w:rPr>
          <w:rFonts w:ascii="Sylfaen" w:eastAsia="Times New Roman" w:hAnsi="Sylfaen" w:cs="Sylfaen"/>
          <w:lang w:val="ka-GE"/>
        </w:rPr>
        <w:t xml:space="preserve">საერთაშორისო დაცვის </w:t>
      </w:r>
      <w:r>
        <w:rPr>
          <w:rFonts w:ascii="Sylfaen" w:eastAsia="Times New Roman" w:hAnsi="Sylfaen" w:cs="Sylfaen"/>
          <w:lang w:val="ka-GE"/>
        </w:rPr>
        <w:t>მქონე პირთა ინტეგრაციის ხელშეწყობის</w:t>
      </w:r>
      <w:r w:rsidRPr="00C352C7">
        <w:rPr>
          <w:rFonts w:ascii="Sylfaen" w:eastAsia="Times New Roman" w:hAnsi="Sylfaen" w:cs="Sylfaen"/>
          <w:lang w:val="ka-GE"/>
        </w:rPr>
        <w:t xml:space="preserve"> საკითხით</w:t>
      </w:r>
      <w:r w:rsidRPr="00C352C7">
        <w:rPr>
          <w:rFonts w:ascii="Sylfaen" w:eastAsia="Times New Roman" w:hAnsi="Sylfaen" w:cs="Sylfaen"/>
        </w:rPr>
        <w:t>.</w:t>
      </w:r>
    </w:p>
    <w:p w14:paraId="7982C460" w14:textId="77777777" w:rsidR="00320850" w:rsidRPr="00C352C7" w:rsidRDefault="00320850" w:rsidP="00320850">
      <w:pPr>
        <w:autoSpaceDE w:val="0"/>
        <w:autoSpaceDN w:val="0"/>
        <w:adjustRightInd w:val="0"/>
        <w:jc w:val="both"/>
        <w:rPr>
          <w:rFonts w:ascii="Sylfaen" w:eastAsia="Times New Roman" w:hAnsi="Sylfaen" w:cs="Times New Roman"/>
          <w:b/>
          <w:lang w:val="ka-GE"/>
        </w:rPr>
      </w:pPr>
      <w:r w:rsidRPr="00C352C7">
        <w:rPr>
          <w:rFonts w:ascii="Sylfaen" w:eastAsia="Times New Roman" w:hAnsi="Sylfaen" w:cs="Times New Roman"/>
          <w:b/>
          <w:lang w:val="ka-GE"/>
        </w:rPr>
        <w:t>ვ) საგრანტო პროგრამის მიმართულებები</w:t>
      </w:r>
      <w:r>
        <w:rPr>
          <w:rFonts w:ascii="Sylfaen" w:eastAsia="Times New Roman" w:hAnsi="Sylfaen" w:cs="Times New Roman"/>
          <w:b/>
          <w:lang w:val="ka-GE"/>
        </w:rPr>
        <w:t xml:space="preserve"> და მათი </w:t>
      </w:r>
      <w:r w:rsidRPr="00C352C7">
        <w:rPr>
          <w:rFonts w:ascii="Sylfaen" w:eastAsia="Times New Roman" w:hAnsi="Sylfaen" w:cs="Times New Roman"/>
          <w:b/>
          <w:lang w:val="ka-GE"/>
        </w:rPr>
        <w:t>ხანგრძლივობა</w:t>
      </w:r>
    </w:p>
    <w:p w14:paraId="28B494AE" w14:textId="77777777" w:rsidR="00320850" w:rsidRPr="00C352C7" w:rsidRDefault="00320850" w:rsidP="00320850">
      <w:pPr>
        <w:jc w:val="both"/>
        <w:rPr>
          <w:rFonts w:ascii="Sylfaen" w:eastAsia="Calibri" w:hAnsi="Sylfaen" w:cs="Sylfaen"/>
          <w:lang w:val="ka-GE"/>
        </w:rPr>
      </w:pPr>
      <w:r w:rsidRPr="00C352C7">
        <w:rPr>
          <w:rFonts w:ascii="Sylfaen" w:eastAsia="Calibri" w:hAnsi="Sylfaen" w:cs="Sylfaen"/>
          <w:lang w:val="ka-GE"/>
        </w:rPr>
        <w:t xml:space="preserve">საქართველოს ოკუპირებული ტერიტორიებიდან </w:t>
      </w:r>
      <w:r w:rsidR="00921EF2">
        <w:rPr>
          <w:rFonts w:ascii="Sylfaen" w:eastAsia="Calibri" w:hAnsi="Sylfaen" w:cs="Sylfaen"/>
          <w:lang w:val="ka-GE"/>
        </w:rPr>
        <w:t>დევნილთა,</w:t>
      </w:r>
      <w:r w:rsidRPr="00C352C7">
        <w:rPr>
          <w:rFonts w:ascii="Sylfaen" w:eastAsia="Calibri" w:hAnsi="Sylfaen" w:cs="Sylfaen"/>
          <w:lang w:val="ka-GE"/>
        </w:rPr>
        <w:t xml:space="preserve"> </w:t>
      </w:r>
      <w:r w:rsidR="00412C36">
        <w:rPr>
          <w:rFonts w:ascii="Sylfaen" w:eastAsia="Calibri" w:hAnsi="Sylfaen" w:cs="Sylfaen"/>
          <w:lang w:val="ka-GE"/>
        </w:rPr>
        <w:t>შრომის, ჯანმრთელობისა და სოციალური დაცვის</w:t>
      </w:r>
      <w:r w:rsidRPr="00C352C7">
        <w:rPr>
          <w:rFonts w:ascii="Sylfaen" w:eastAsia="Calibri" w:hAnsi="Sylfaen" w:cs="Sylfaen"/>
          <w:lang w:val="ka-GE"/>
        </w:rPr>
        <w:t xml:space="preserve"> სამინისტრო </w:t>
      </w:r>
      <w:r>
        <w:rPr>
          <w:rFonts w:ascii="Sylfaen" w:eastAsia="Calibri" w:hAnsi="Sylfaen" w:cs="Sylfaen"/>
          <w:lang w:val="ka-GE"/>
        </w:rPr>
        <w:t>საგრანტო</w:t>
      </w:r>
      <w:r w:rsidRPr="00C352C7">
        <w:rPr>
          <w:rFonts w:ascii="Sylfaen" w:eastAsia="Calibri" w:hAnsi="Sylfaen" w:cs="Sylfaen"/>
        </w:rPr>
        <w:t xml:space="preserve"> </w:t>
      </w:r>
      <w:r>
        <w:rPr>
          <w:rFonts w:ascii="Sylfaen" w:eastAsia="Calibri" w:hAnsi="Sylfaen" w:cs="Sylfaen"/>
          <w:lang w:val="ka-GE"/>
        </w:rPr>
        <w:t>წინადადებას</w:t>
      </w:r>
      <w:r w:rsidRPr="00C352C7">
        <w:rPr>
          <w:rFonts w:ascii="Sylfaen" w:eastAsia="Calibri" w:hAnsi="Sylfaen" w:cs="Sylfaen"/>
          <w:lang w:val="ka-GE"/>
        </w:rPr>
        <w:t xml:space="preserve"> დააფინანსებს </w:t>
      </w:r>
      <w:r>
        <w:rPr>
          <w:rFonts w:ascii="Sylfaen" w:eastAsia="Calibri" w:hAnsi="Sylfaen" w:cs="Sylfaen"/>
          <w:lang w:val="ka-GE"/>
        </w:rPr>
        <w:t>ერთი მიმართულებით</w:t>
      </w:r>
      <w:r w:rsidRPr="00C352C7">
        <w:rPr>
          <w:rFonts w:ascii="Sylfaen" w:eastAsia="Calibri" w:hAnsi="Sylfaen" w:cs="Sylfaen"/>
          <w:lang w:val="ka-GE"/>
        </w:rPr>
        <w:t>:</w:t>
      </w:r>
    </w:p>
    <w:tbl>
      <w:tblPr>
        <w:tblStyle w:val="TableGrid"/>
        <w:tblW w:w="0" w:type="auto"/>
        <w:tblInd w:w="108" w:type="dxa"/>
        <w:tblLayout w:type="fixed"/>
        <w:tblLook w:val="04A0" w:firstRow="1" w:lastRow="0" w:firstColumn="1" w:lastColumn="0" w:noHBand="0" w:noVBand="1"/>
      </w:tblPr>
      <w:tblGrid>
        <w:gridCol w:w="990"/>
        <w:gridCol w:w="4113"/>
        <w:gridCol w:w="2097"/>
        <w:gridCol w:w="1530"/>
        <w:gridCol w:w="1350"/>
      </w:tblGrid>
      <w:tr w:rsidR="00320850" w14:paraId="21AEB10F" w14:textId="77777777" w:rsidTr="00D64F92">
        <w:trPr>
          <w:trHeight w:val="1342"/>
        </w:trPr>
        <w:tc>
          <w:tcPr>
            <w:tcW w:w="990" w:type="dxa"/>
            <w:vAlign w:val="center"/>
          </w:tcPr>
          <w:p w14:paraId="32B8B027" w14:textId="77777777" w:rsidR="00320850" w:rsidRPr="00EC68F3" w:rsidRDefault="00320850" w:rsidP="00B54B86">
            <w:pPr>
              <w:spacing w:after="120" w:line="276" w:lineRule="auto"/>
              <w:jc w:val="center"/>
              <w:rPr>
                <w:rFonts w:ascii="Sylfaen" w:hAnsi="Sylfaen" w:cs="Sylfaen"/>
                <w:b/>
                <w:noProof/>
                <w:color w:val="000000"/>
                <w:sz w:val="20"/>
                <w:szCs w:val="20"/>
                <w:lang w:val="ka-GE"/>
              </w:rPr>
            </w:pPr>
            <w:r>
              <w:rPr>
                <w:rFonts w:ascii="Sylfaen" w:hAnsi="Sylfaen" w:cs="Sylfaen"/>
                <w:b/>
                <w:sz w:val="20"/>
                <w:szCs w:val="20"/>
                <w:lang w:val="ka-GE"/>
              </w:rPr>
              <w:t>მიმართულება</w:t>
            </w:r>
            <w:r w:rsidRPr="00EC68F3">
              <w:rPr>
                <w:b/>
                <w:sz w:val="20"/>
                <w:szCs w:val="20"/>
              </w:rPr>
              <w:t xml:space="preserve"> #</w:t>
            </w:r>
          </w:p>
        </w:tc>
        <w:tc>
          <w:tcPr>
            <w:tcW w:w="4113" w:type="dxa"/>
            <w:vAlign w:val="center"/>
          </w:tcPr>
          <w:p w14:paraId="724A92F2" w14:textId="77777777" w:rsidR="00320850" w:rsidRPr="00EC68F3" w:rsidRDefault="00320850" w:rsidP="00B54B86">
            <w:pPr>
              <w:spacing w:after="120"/>
              <w:jc w:val="center"/>
              <w:rPr>
                <w:rFonts w:ascii="Sylfaen" w:hAnsi="Sylfaen" w:cs="Sylfaen"/>
                <w:b/>
                <w:sz w:val="20"/>
                <w:szCs w:val="20"/>
                <w:lang w:val="ka-GE"/>
              </w:rPr>
            </w:pPr>
            <w:r w:rsidRPr="00EC68F3">
              <w:rPr>
                <w:rFonts w:ascii="Sylfaen" w:hAnsi="Sylfaen" w:cs="Sylfaen"/>
                <w:b/>
                <w:sz w:val="20"/>
                <w:szCs w:val="20"/>
                <w:lang w:val="ka-GE"/>
              </w:rPr>
              <w:t>მიმართულების აღწერილობა</w:t>
            </w:r>
          </w:p>
        </w:tc>
        <w:tc>
          <w:tcPr>
            <w:tcW w:w="2097" w:type="dxa"/>
            <w:vAlign w:val="center"/>
          </w:tcPr>
          <w:p w14:paraId="31F43265" w14:textId="77777777" w:rsidR="00320850" w:rsidRPr="00EC68F3" w:rsidRDefault="00320850" w:rsidP="00B54B86">
            <w:pPr>
              <w:spacing w:after="120" w:line="276" w:lineRule="auto"/>
              <w:jc w:val="center"/>
              <w:rPr>
                <w:rFonts w:ascii="Sylfaen" w:hAnsi="Sylfaen" w:cs="Sylfaen"/>
                <w:b/>
                <w:noProof/>
                <w:color w:val="000000"/>
                <w:sz w:val="20"/>
                <w:szCs w:val="20"/>
                <w:lang w:val="ka-GE"/>
              </w:rPr>
            </w:pPr>
            <w:r w:rsidRPr="00EC68F3">
              <w:rPr>
                <w:rFonts w:ascii="Sylfaen" w:hAnsi="Sylfaen" w:cs="Sylfaen"/>
                <w:b/>
                <w:sz w:val="20"/>
                <w:szCs w:val="20"/>
                <w:lang w:val="ka-GE"/>
              </w:rPr>
              <w:t>მიმართულების მოქმედების გეოგრაფიული არეალი</w:t>
            </w:r>
          </w:p>
        </w:tc>
        <w:tc>
          <w:tcPr>
            <w:tcW w:w="1530" w:type="dxa"/>
            <w:vAlign w:val="center"/>
          </w:tcPr>
          <w:p w14:paraId="003E1680" w14:textId="77777777" w:rsidR="00320850" w:rsidRPr="00F111BD" w:rsidRDefault="00320850" w:rsidP="00B54B86">
            <w:pPr>
              <w:spacing w:after="120" w:line="276" w:lineRule="auto"/>
              <w:jc w:val="center"/>
              <w:rPr>
                <w:rFonts w:ascii="Sylfaen" w:hAnsi="Sylfaen" w:cs="Sylfaen"/>
                <w:b/>
                <w:noProof/>
                <w:color w:val="000000"/>
                <w:sz w:val="20"/>
                <w:szCs w:val="20"/>
                <w:lang w:val="ka-GE"/>
              </w:rPr>
            </w:pPr>
            <w:r>
              <w:rPr>
                <w:rFonts w:ascii="Sylfaen" w:hAnsi="Sylfaen" w:cs="Sylfaen"/>
                <w:b/>
                <w:sz w:val="20"/>
                <w:szCs w:val="20"/>
                <w:lang w:val="ka-GE"/>
              </w:rPr>
              <w:t>დაფინანსების მაქსიმალური ოდენობა</w:t>
            </w:r>
          </w:p>
        </w:tc>
        <w:tc>
          <w:tcPr>
            <w:tcW w:w="1350" w:type="dxa"/>
            <w:vAlign w:val="center"/>
          </w:tcPr>
          <w:p w14:paraId="68F1DCC0" w14:textId="77777777" w:rsidR="00320850" w:rsidRPr="00F111BD" w:rsidRDefault="00320850" w:rsidP="00B54B86">
            <w:pPr>
              <w:spacing w:after="120" w:line="276" w:lineRule="auto"/>
              <w:jc w:val="center"/>
              <w:rPr>
                <w:rFonts w:ascii="Sylfaen" w:hAnsi="Sylfaen" w:cs="Sylfaen"/>
                <w:b/>
                <w:noProof/>
                <w:color w:val="000000"/>
                <w:sz w:val="20"/>
                <w:szCs w:val="20"/>
                <w:lang w:val="ka-GE"/>
              </w:rPr>
            </w:pPr>
            <w:r>
              <w:rPr>
                <w:rFonts w:ascii="Sylfaen" w:hAnsi="Sylfaen" w:cs="Sylfaen"/>
                <w:b/>
                <w:sz w:val="20"/>
                <w:szCs w:val="20"/>
                <w:lang w:val="ka-GE"/>
              </w:rPr>
              <w:t>პროექტის ხანგრძლივობა</w:t>
            </w:r>
          </w:p>
        </w:tc>
      </w:tr>
      <w:tr w:rsidR="00320850" w14:paraId="51F5D542" w14:textId="77777777" w:rsidTr="00D64F92">
        <w:trPr>
          <w:trHeight w:val="553"/>
        </w:trPr>
        <w:tc>
          <w:tcPr>
            <w:tcW w:w="990" w:type="dxa"/>
          </w:tcPr>
          <w:p w14:paraId="45CB3F40" w14:textId="77777777" w:rsidR="00320850" w:rsidRPr="000237F6" w:rsidRDefault="00320850" w:rsidP="00B54B86">
            <w:pPr>
              <w:spacing w:after="120" w:line="276" w:lineRule="auto"/>
              <w:jc w:val="both"/>
              <w:rPr>
                <w:rFonts w:ascii="Sylfaen" w:hAnsi="Sylfaen" w:cs="Sylfaen"/>
                <w:b/>
                <w:noProof/>
                <w:color w:val="000000"/>
                <w:sz w:val="20"/>
                <w:szCs w:val="20"/>
                <w:lang w:val="ka-GE"/>
              </w:rPr>
            </w:pPr>
            <w:r>
              <w:rPr>
                <w:rFonts w:ascii="Sylfaen" w:hAnsi="Sylfaen" w:cs="Sylfaen"/>
                <w:b/>
                <w:noProof/>
                <w:color w:val="000000"/>
                <w:sz w:val="20"/>
                <w:szCs w:val="20"/>
                <w:lang w:val="ka-GE"/>
              </w:rPr>
              <w:t xml:space="preserve"> 0100</w:t>
            </w:r>
          </w:p>
        </w:tc>
        <w:tc>
          <w:tcPr>
            <w:tcW w:w="4113" w:type="dxa"/>
          </w:tcPr>
          <w:p w14:paraId="214659F0" w14:textId="77777777" w:rsidR="00320850" w:rsidRPr="00EC68F3" w:rsidRDefault="00320850" w:rsidP="00B54B86">
            <w:pPr>
              <w:jc w:val="both"/>
              <w:rPr>
                <w:rFonts w:ascii="Sylfaen" w:hAnsi="Sylfaen"/>
                <w:b/>
                <w:lang w:val="ka-GE"/>
              </w:rPr>
            </w:pPr>
            <w:r>
              <w:rPr>
                <w:rFonts w:ascii="Sylfaen" w:hAnsi="Sylfaen" w:cs="Sylfaen"/>
                <w:b/>
                <w:noProof/>
                <w:color w:val="000000"/>
                <w:sz w:val="20"/>
                <w:szCs w:val="20"/>
                <w:lang w:val="ka-GE"/>
              </w:rPr>
              <w:t>საქართველოში საერთაშორისო დაცვის მქონე პირთა ინტეგრაციის ხელშეწყობა</w:t>
            </w:r>
          </w:p>
        </w:tc>
        <w:tc>
          <w:tcPr>
            <w:tcW w:w="2097" w:type="dxa"/>
          </w:tcPr>
          <w:p w14:paraId="22F4FDF1" w14:textId="77777777" w:rsidR="00320850" w:rsidRPr="00423BD5" w:rsidRDefault="003C5FC1" w:rsidP="00412C36">
            <w:pPr>
              <w:spacing w:after="120" w:line="276" w:lineRule="auto"/>
              <w:rPr>
                <w:rFonts w:ascii="Sylfaen" w:hAnsi="Sylfaen" w:cs="Sylfaen"/>
                <w:b/>
                <w:noProof/>
                <w:color w:val="000000"/>
                <w:sz w:val="20"/>
                <w:szCs w:val="20"/>
                <w:lang w:val="ka-GE"/>
              </w:rPr>
            </w:pPr>
            <w:r w:rsidRPr="003C5FC1">
              <w:rPr>
                <w:rFonts w:ascii="Sylfaen" w:hAnsi="Sylfaen" w:cs="Sylfaen"/>
                <w:b/>
                <w:noProof/>
                <w:color w:val="000000"/>
                <w:sz w:val="20"/>
                <w:szCs w:val="20"/>
                <w:lang w:val="ka-GE"/>
              </w:rPr>
              <w:t>სწავლებას დაექვემდებარებ</w:t>
            </w:r>
            <w:r w:rsidR="00D64F92">
              <w:rPr>
                <w:rFonts w:ascii="Sylfaen" w:hAnsi="Sylfaen" w:cs="Sylfaen"/>
                <w:b/>
                <w:noProof/>
                <w:color w:val="000000"/>
                <w:sz w:val="20"/>
                <w:szCs w:val="20"/>
                <w:lang w:val="ka-GE"/>
              </w:rPr>
              <w:t>ი</w:t>
            </w:r>
            <w:r w:rsidRPr="003C5FC1">
              <w:rPr>
                <w:rFonts w:ascii="Sylfaen" w:hAnsi="Sylfaen" w:cs="Sylfaen"/>
                <w:b/>
                <w:noProof/>
                <w:color w:val="000000"/>
                <w:sz w:val="20"/>
                <w:szCs w:val="20"/>
                <w:lang w:val="ka-GE"/>
              </w:rPr>
              <w:t>ა</w:t>
            </w:r>
            <w:r w:rsidR="00D64F92">
              <w:rPr>
                <w:rFonts w:ascii="Sylfaen" w:hAnsi="Sylfaen" w:cs="Sylfaen"/>
                <w:b/>
                <w:noProof/>
                <w:color w:val="000000"/>
                <w:sz w:val="20"/>
                <w:szCs w:val="20"/>
                <w:lang w:val="ka-GE"/>
              </w:rPr>
              <w:t>ნ</w:t>
            </w:r>
            <w:r w:rsidRPr="003C5FC1">
              <w:rPr>
                <w:rFonts w:ascii="Sylfaen" w:hAnsi="Sylfaen" w:cs="Sylfaen"/>
                <w:b/>
                <w:noProof/>
                <w:color w:val="000000"/>
                <w:sz w:val="20"/>
                <w:szCs w:val="20"/>
                <w:lang w:val="ka-GE"/>
              </w:rPr>
              <w:t xml:space="preserve"> საქართველოში რეგისტრირებული საერთაშორისო დაცვის</w:t>
            </w:r>
            <w:r w:rsidR="00D64F92">
              <w:rPr>
                <w:rFonts w:ascii="Sylfaen" w:hAnsi="Sylfaen" w:cs="Sylfaen"/>
                <w:b/>
                <w:noProof/>
                <w:color w:val="000000"/>
                <w:sz w:val="20"/>
                <w:szCs w:val="20"/>
                <w:lang w:val="ka-GE"/>
              </w:rPr>
              <w:t xml:space="preserve"> </w:t>
            </w:r>
            <w:r w:rsidRPr="003C5FC1">
              <w:rPr>
                <w:rFonts w:ascii="Sylfaen" w:hAnsi="Sylfaen" w:cs="Sylfaen"/>
                <w:b/>
                <w:noProof/>
                <w:color w:val="000000"/>
                <w:sz w:val="20"/>
                <w:szCs w:val="20"/>
                <w:lang w:val="ka-GE"/>
              </w:rPr>
              <w:t>მქონე პირები</w:t>
            </w:r>
            <w:r w:rsidR="00894F62">
              <w:rPr>
                <w:rFonts w:ascii="Sylfaen" w:hAnsi="Sylfaen" w:cs="Sylfaen"/>
                <w:b/>
                <w:noProof/>
                <w:color w:val="000000"/>
                <w:sz w:val="20"/>
                <w:szCs w:val="20"/>
                <w:lang w:val="ka-GE"/>
              </w:rPr>
              <w:t xml:space="preserve"> </w:t>
            </w:r>
            <w:r>
              <w:rPr>
                <w:rFonts w:ascii="Sylfaen" w:hAnsi="Sylfaen" w:cs="Sylfaen"/>
                <w:b/>
                <w:noProof/>
                <w:color w:val="000000"/>
                <w:sz w:val="20"/>
                <w:szCs w:val="20"/>
                <w:lang w:val="ka-GE"/>
              </w:rPr>
              <w:t xml:space="preserve">მისამართზე </w:t>
            </w:r>
            <w:r w:rsidR="00320850" w:rsidRPr="003C5FC1">
              <w:rPr>
                <w:rFonts w:ascii="Sylfaen" w:hAnsi="Sylfaen" w:cs="Sylfaen"/>
                <w:b/>
                <w:noProof/>
                <w:color w:val="000000"/>
                <w:sz w:val="20"/>
                <w:szCs w:val="20"/>
                <w:lang w:val="ka-GE"/>
              </w:rPr>
              <w:t xml:space="preserve">თბილისი; </w:t>
            </w:r>
            <w:r w:rsidR="002A248F" w:rsidRPr="003C5FC1">
              <w:rPr>
                <w:rFonts w:ascii="Sylfaen" w:hAnsi="Sylfaen" w:cs="Sylfaen"/>
                <w:b/>
                <w:noProof/>
                <w:color w:val="000000"/>
                <w:sz w:val="20"/>
                <w:szCs w:val="20"/>
                <w:lang w:val="ka-GE"/>
              </w:rPr>
              <w:t>ლიბანის</w:t>
            </w:r>
            <w:r w:rsidR="002A248F">
              <w:rPr>
                <w:rFonts w:ascii="Sylfaen" w:hAnsi="Sylfaen" w:cs="Sylfaen"/>
                <w:b/>
                <w:noProof/>
                <w:color w:val="000000"/>
                <w:sz w:val="20"/>
                <w:szCs w:val="20"/>
                <w:lang w:val="ka-GE"/>
              </w:rPr>
              <w:t xml:space="preserve"> ქუჩა #</w:t>
            </w:r>
            <w:r w:rsidR="00423BD5">
              <w:rPr>
                <w:rFonts w:ascii="Sylfaen" w:hAnsi="Sylfaen" w:cs="Sylfaen"/>
                <w:b/>
                <w:noProof/>
                <w:color w:val="000000"/>
                <w:sz w:val="20"/>
                <w:szCs w:val="20"/>
                <w:lang w:val="ka-GE"/>
              </w:rPr>
              <w:t>31</w:t>
            </w:r>
          </w:p>
        </w:tc>
        <w:tc>
          <w:tcPr>
            <w:tcW w:w="1530" w:type="dxa"/>
          </w:tcPr>
          <w:p w14:paraId="2BBED168" w14:textId="77777777" w:rsidR="00320850" w:rsidRPr="000237F6" w:rsidRDefault="00320850" w:rsidP="00B54B86">
            <w:pPr>
              <w:spacing w:after="120" w:line="276" w:lineRule="auto"/>
              <w:jc w:val="both"/>
              <w:rPr>
                <w:rFonts w:ascii="Sylfaen" w:hAnsi="Sylfaen" w:cs="Sylfaen"/>
                <w:b/>
                <w:noProof/>
                <w:color w:val="000000"/>
                <w:sz w:val="20"/>
                <w:szCs w:val="20"/>
                <w:lang w:val="ka-GE"/>
              </w:rPr>
            </w:pPr>
            <w:r>
              <w:rPr>
                <w:rFonts w:ascii="Sylfaen" w:hAnsi="Sylfaen" w:cs="Sylfaen"/>
                <w:b/>
                <w:noProof/>
                <w:color w:val="000000"/>
                <w:sz w:val="20"/>
                <w:szCs w:val="20"/>
                <w:lang w:val="ka-GE"/>
              </w:rPr>
              <w:t>50 000 ლარი</w:t>
            </w:r>
          </w:p>
        </w:tc>
        <w:tc>
          <w:tcPr>
            <w:tcW w:w="1350" w:type="dxa"/>
          </w:tcPr>
          <w:p w14:paraId="527447DD" w14:textId="77777777" w:rsidR="00320850" w:rsidRPr="000237F6" w:rsidRDefault="00320850" w:rsidP="00B54B86">
            <w:pPr>
              <w:spacing w:after="120" w:line="276" w:lineRule="auto"/>
              <w:jc w:val="both"/>
              <w:rPr>
                <w:rFonts w:ascii="Sylfaen" w:hAnsi="Sylfaen" w:cs="Sylfaen"/>
                <w:b/>
                <w:noProof/>
                <w:color w:val="000000"/>
                <w:sz w:val="20"/>
                <w:szCs w:val="20"/>
                <w:lang w:val="ka-GE"/>
              </w:rPr>
            </w:pPr>
            <w:r>
              <w:rPr>
                <w:rFonts w:ascii="Sylfaen" w:hAnsi="Sylfaen" w:cs="Sylfaen"/>
                <w:b/>
                <w:noProof/>
                <w:color w:val="000000"/>
                <w:sz w:val="20"/>
                <w:szCs w:val="20"/>
                <w:lang w:val="ka-GE"/>
              </w:rPr>
              <w:t>12 თვე</w:t>
            </w:r>
          </w:p>
        </w:tc>
      </w:tr>
    </w:tbl>
    <w:p w14:paraId="5F031500" w14:textId="2CE93F25" w:rsidR="00320850" w:rsidRPr="00A46CED" w:rsidRDefault="00320850" w:rsidP="00320850">
      <w:pPr>
        <w:spacing w:before="200"/>
        <w:jc w:val="both"/>
        <w:rPr>
          <w:rFonts w:ascii="Sylfaen" w:eastAsia="Calibri" w:hAnsi="Sylfaen" w:cs="Sylfaen"/>
          <w:lang w:val="ka-GE"/>
        </w:rPr>
      </w:pPr>
      <w:r w:rsidRPr="00A46CED">
        <w:rPr>
          <w:rFonts w:ascii="Sylfaen" w:eastAsia="Calibri" w:hAnsi="Sylfaen" w:cs="Sylfaen"/>
          <w:lang w:val="ka-GE"/>
        </w:rPr>
        <w:t>საგრანტო მიმართულებ</w:t>
      </w:r>
      <w:r w:rsidR="0010075E">
        <w:rPr>
          <w:rFonts w:ascii="Sylfaen" w:eastAsia="Calibri" w:hAnsi="Sylfaen" w:cs="Sylfaen"/>
          <w:lang w:val="ka-GE"/>
        </w:rPr>
        <w:t>ის მიზანია</w:t>
      </w:r>
      <w:r w:rsidRPr="00A46CED">
        <w:rPr>
          <w:rFonts w:ascii="Sylfaen" w:eastAsia="Calibri" w:hAnsi="Sylfaen" w:cs="Sylfaen"/>
          <w:lang w:val="ka-GE"/>
        </w:rPr>
        <w:t xml:space="preserve"> გამარჯვებულ</w:t>
      </w:r>
      <w:r w:rsidR="0010075E">
        <w:rPr>
          <w:rFonts w:ascii="Sylfaen" w:eastAsia="Calibri" w:hAnsi="Sylfaen" w:cs="Sylfaen"/>
          <w:lang w:val="ka-GE"/>
        </w:rPr>
        <w:t>მა</w:t>
      </w:r>
      <w:r w:rsidRPr="00A46CED">
        <w:rPr>
          <w:rFonts w:ascii="Sylfaen" w:eastAsia="Calibri" w:hAnsi="Sylfaen" w:cs="Sylfaen"/>
          <w:lang w:val="ka-GE"/>
        </w:rPr>
        <w:t xml:space="preserve"> </w:t>
      </w:r>
      <w:r w:rsidRPr="00FE6732">
        <w:rPr>
          <w:rFonts w:ascii="Sylfaen" w:eastAsia="Calibri" w:hAnsi="Sylfaen" w:cs="Sylfaen"/>
          <w:lang w:val="ka-GE"/>
        </w:rPr>
        <w:t>არასამთავრობო ორგანიზაცი</w:t>
      </w:r>
      <w:r w:rsidR="0010075E" w:rsidRPr="00FE6732">
        <w:rPr>
          <w:rFonts w:ascii="Sylfaen" w:eastAsia="Calibri" w:hAnsi="Sylfaen" w:cs="Sylfaen"/>
          <w:lang w:val="ka-GE"/>
        </w:rPr>
        <w:t>ამ</w:t>
      </w:r>
      <w:r w:rsidRPr="00FE6732">
        <w:rPr>
          <w:rFonts w:ascii="Sylfaen" w:eastAsia="Calibri" w:hAnsi="Sylfaen" w:cs="Sylfaen"/>
          <w:lang w:val="ka-GE"/>
        </w:rPr>
        <w:t xml:space="preserve"> </w:t>
      </w:r>
      <w:r w:rsidR="0010075E" w:rsidRPr="00FE6732">
        <w:rPr>
          <w:rFonts w:ascii="Sylfaen" w:eastAsia="Calibri" w:hAnsi="Sylfaen" w:cs="Sylfaen"/>
          <w:lang w:val="ka-GE"/>
        </w:rPr>
        <w:t xml:space="preserve">უზრუნველყოს </w:t>
      </w:r>
      <w:r w:rsidRPr="00FE6732">
        <w:rPr>
          <w:rFonts w:ascii="Sylfaen" w:eastAsia="Calibri" w:hAnsi="Sylfaen" w:cs="Sylfaen"/>
          <w:lang w:val="ka-GE"/>
        </w:rPr>
        <w:t xml:space="preserve">ინტეგრაციის </w:t>
      </w:r>
      <w:r w:rsidR="00894F62">
        <w:rPr>
          <w:rFonts w:ascii="Sylfaen" w:eastAsia="Calibri" w:hAnsi="Sylfaen" w:cs="Sylfaen"/>
          <w:lang w:val="ka-GE"/>
        </w:rPr>
        <w:t>პროგრამის განხორციელების ორგანიზება</w:t>
      </w:r>
      <w:r w:rsidR="003C5FC1">
        <w:rPr>
          <w:rFonts w:ascii="Sylfaen" w:eastAsia="Calibri" w:hAnsi="Sylfaen" w:cs="Sylfaen"/>
          <w:lang w:val="ka-GE"/>
        </w:rPr>
        <w:t xml:space="preserve"> და</w:t>
      </w:r>
      <w:r w:rsidR="0010075E" w:rsidRPr="00FE6732">
        <w:rPr>
          <w:rFonts w:ascii="Sylfaen" w:eastAsia="Calibri" w:hAnsi="Sylfaen" w:cs="Sylfaen"/>
          <w:lang w:val="ka-GE"/>
        </w:rPr>
        <w:t xml:space="preserve"> შემდეგი საგანმანათლებლო კურსების წარმართვა</w:t>
      </w:r>
      <w:r w:rsidR="00FE6732" w:rsidRPr="00FE6732">
        <w:rPr>
          <w:rFonts w:ascii="Sylfaen" w:eastAsia="Calibri" w:hAnsi="Sylfaen" w:cs="Sylfaen"/>
          <w:lang w:val="ka-GE"/>
        </w:rPr>
        <w:t>:</w:t>
      </w:r>
    </w:p>
    <w:p w14:paraId="14497A8B" w14:textId="77777777" w:rsidR="003505DD" w:rsidRPr="00FE6732" w:rsidRDefault="003505DD" w:rsidP="003505DD">
      <w:pPr>
        <w:spacing w:before="120" w:after="120"/>
        <w:jc w:val="both"/>
        <w:rPr>
          <w:rFonts w:ascii="Sylfaen" w:hAnsi="Sylfaen"/>
          <w:b/>
          <w:u w:val="single"/>
          <w:lang w:val="ka-GE"/>
        </w:rPr>
      </w:pPr>
      <w:r w:rsidRPr="00FE6732">
        <w:rPr>
          <w:rFonts w:ascii="Sylfaen" w:hAnsi="Sylfaen"/>
          <w:b/>
          <w:u w:val="single"/>
          <w:lang w:val="ka-GE"/>
        </w:rPr>
        <w:t>ქართული ენის კურსი</w:t>
      </w:r>
      <w:bookmarkStart w:id="0" w:name="_GoBack"/>
      <w:bookmarkEnd w:id="0"/>
    </w:p>
    <w:p w14:paraId="61EEDC4B" w14:textId="5EEF70C6" w:rsidR="00E877DE" w:rsidRDefault="00894F62" w:rsidP="003505DD">
      <w:pPr>
        <w:spacing w:before="120" w:after="120"/>
        <w:jc w:val="both"/>
        <w:rPr>
          <w:rFonts w:ascii="Sylfaen" w:hAnsi="Sylfaen"/>
          <w:lang w:val="ka-GE"/>
        </w:rPr>
      </w:pPr>
      <w:r>
        <w:rPr>
          <w:rFonts w:ascii="Sylfaen" w:hAnsi="Sylfaen"/>
          <w:lang w:val="ka-GE"/>
        </w:rPr>
        <w:t>პროგრამის</w:t>
      </w:r>
      <w:r w:rsidR="003505DD">
        <w:rPr>
          <w:rFonts w:ascii="Sylfaen" w:hAnsi="Sylfaen"/>
          <w:lang w:val="ka-GE"/>
        </w:rPr>
        <w:t xml:space="preserve"> ბენეფიციარებისთვის უნდა შემუშავდეს ქართული ენის შემსწავლელი კურსები და შეიქმნას ჯგუფები ცოდნისა და სწავლების პირობების გათვალისწინებით,</w:t>
      </w:r>
      <w:r w:rsidR="00FE6732">
        <w:rPr>
          <w:rFonts w:ascii="Sylfaen" w:hAnsi="Sylfaen"/>
          <w:lang w:val="ka-GE"/>
        </w:rPr>
        <w:t xml:space="preserve"> „თავშესაფრის მაძიებელთა და ლტოლვილის ან ჰუმანიტარული სტატუსის მქონე მოსწავლეთა ქართულ ენაში მომზადების საგანმანათლებლო პროგრამაზე ჩარიცხვის წესის, პროგრამის შინაარსის, განხორციელების ვადების და დაფინანსების წესის განსაზღვრის შესახებ“ საქართველოს განათლებისა და მეცნიერების მინისტრის 2015 წლის 28 ოქტომბრის #146/ნ ბრძანებით დამტკიცებული თავშესაფრის მაძიებელთა და ლტოლვილის ან ჰუმანიტარული სტატუსის მქონე მოსწავლეთა ქართულ ენაში მომზადების საგანმანათლებლო პროგრამის შესაბამისად.</w:t>
      </w:r>
    </w:p>
    <w:p w14:paraId="2386131F" w14:textId="51E0859A" w:rsidR="002626CA" w:rsidRPr="001C3F3B" w:rsidRDefault="002626CA" w:rsidP="003505DD">
      <w:pPr>
        <w:spacing w:before="120" w:after="120"/>
        <w:jc w:val="both"/>
        <w:rPr>
          <w:rFonts w:ascii="Sylfaen" w:hAnsi="Sylfaen"/>
          <w:b/>
          <w:lang w:val="ka-GE"/>
        </w:rPr>
      </w:pPr>
      <w:r w:rsidRPr="001C3F3B">
        <w:rPr>
          <w:rFonts w:ascii="Sylfaen" w:hAnsi="Sylfaen"/>
          <w:b/>
          <w:lang w:val="ka-GE"/>
        </w:rPr>
        <w:t xml:space="preserve">ქართული ენის შემსწავლელი კურსები ასევე უნდა შემუშავდეს თავშესაფრის მაძიებელთათვის და </w:t>
      </w:r>
      <w:r w:rsidR="00B404A4" w:rsidRPr="001C3F3B">
        <w:rPr>
          <w:rFonts w:ascii="Sylfaen" w:hAnsi="Sylfaen"/>
          <w:b/>
          <w:lang w:val="ka-GE"/>
        </w:rPr>
        <w:t xml:space="preserve">საქართველოში სტატუსის მქონე, </w:t>
      </w:r>
      <w:r w:rsidRPr="001C3F3B">
        <w:rPr>
          <w:rFonts w:ascii="Sylfaen" w:hAnsi="Sylfaen"/>
          <w:b/>
          <w:lang w:val="ka-GE"/>
        </w:rPr>
        <w:t>მოქალაქეობის არმქონე პირთათვის</w:t>
      </w:r>
      <w:r w:rsidR="001C3F3B" w:rsidRPr="001C3F3B">
        <w:rPr>
          <w:rFonts w:ascii="Sylfaen" w:hAnsi="Sylfaen"/>
          <w:b/>
          <w:lang w:val="ka-GE"/>
        </w:rPr>
        <w:t>.</w:t>
      </w:r>
    </w:p>
    <w:p w14:paraId="699858FC" w14:textId="77777777" w:rsidR="00423BD5" w:rsidRDefault="00423BD5" w:rsidP="003505DD">
      <w:pPr>
        <w:spacing w:before="120" w:after="120"/>
        <w:jc w:val="both"/>
        <w:rPr>
          <w:rFonts w:ascii="Sylfaen" w:hAnsi="Sylfaen"/>
          <w:b/>
          <w:u w:val="single"/>
          <w:lang w:val="ka-GE"/>
        </w:rPr>
      </w:pPr>
    </w:p>
    <w:p w14:paraId="149ABBC1" w14:textId="77777777" w:rsidR="00423BD5" w:rsidRDefault="00423BD5" w:rsidP="003505DD">
      <w:pPr>
        <w:spacing w:before="120" w:after="120"/>
        <w:jc w:val="both"/>
        <w:rPr>
          <w:rFonts w:ascii="Sylfaen" w:hAnsi="Sylfaen"/>
          <w:b/>
          <w:u w:val="single"/>
          <w:lang w:val="ka-GE"/>
        </w:rPr>
      </w:pPr>
    </w:p>
    <w:p w14:paraId="0F21866D" w14:textId="77777777" w:rsidR="003505DD" w:rsidRPr="00FE6732" w:rsidRDefault="003505DD" w:rsidP="003505DD">
      <w:pPr>
        <w:spacing w:before="120" w:after="120"/>
        <w:jc w:val="both"/>
        <w:rPr>
          <w:rFonts w:ascii="Sylfaen" w:hAnsi="Sylfaen"/>
          <w:b/>
          <w:u w:val="single"/>
          <w:lang w:val="ka-GE"/>
        </w:rPr>
      </w:pPr>
      <w:r w:rsidRPr="00FE6732">
        <w:rPr>
          <w:rFonts w:ascii="Sylfaen" w:hAnsi="Sylfaen"/>
          <w:b/>
          <w:u w:val="single"/>
          <w:lang w:val="ka-GE"/>
        </w:rPr>
        <w:t>სოციალურ-კულტურული ცნობიერების ამაღლებ</w:t>
      </w:r>
      <w:r>
        <w:rPr>
          <w:rFonts w:ascii="Sylfaen" w:hAnsi="Sylfaen"/>
          <w:b/>
          <w:u w:val="single"/>
          <w:lang w:val="ka-GE"/>
        </w:rPr>
        <w:t>ა</w:t>
      </w:r>
    </w:p>
    <w:p w14:paraId="142EB6A0" w14:textId="77777777" w:rsidR="003505DD" w:rsidRPr="00FE6732" w:rsidRDefault="003505DD" w:rsidP="003505DD">
      <w:pPr>
        <w:spacing w:before="120" w:after="120"/>
        <w:jc w:val="both"/>
        <w:rPr>
          <w:rFonts w:ascii="Sylfaen" w:hAnsi="Sylfaen"/>
          <w:color w:val="FF0000"/>
          <w:lang w:val="ka-GE"/>
        </w:rPr>
      </w:pPr>
      <w:r>
        <w:rPr>
          <w:rFonts w:ascii="Sylfaen" w:hAnsi="Sylfaen"/>
          <w:lang w:val="ka-GE"/>
        </w:rPr>
        <w:lastRenderedPageBreak/>
        <w:t xml:space="preserve">შესაბამისი კურსი უნდა იყოს შემეცნებითი ხასიათის და მოიცავდეს ინფორმაციას </w:t>
      </w:r>
      <w:r>
        <w:rPr>
          <w:rFonts w:ascii="Sylfaen" w:eastAsia="Times New Roman" w:hAnsi="Sylfaen" w:cs="Times New Roman"/>
          <w:lang w:val="ka-GE"/>
        </w:rPr>
        <w:t>საქართველოს ისტორიის და კულტურის, დღესასწაულების, ძირითადი ტრადიციებისა და ადათ-ჩვევების შესახებ საკითხებს. აღნიშნული კურსის შემუშავებისას უნდა იქნას გათვალისწინებული საერთაშორისო დაცვის მქონე პირთა კულტურული და სოციალური თავისებურებები</w:t>
      </w:r>
      <w:r w:rsidR="00FE6732">
        <w:rPr>
          <w:rFonts w:ascii="Sylfaen" w:eastAsia="Times New Roman" w:hAnsi="Sylfaen" w:cs="Times New Roman"/>
          <w:lang w:val="ka-GE"/>
        </w:rPr>
        <w:t>.</w:t>
      </w:r>
    </w:p>
    <w:p w14:paraId="5F20E659" w14:textId="77777777" w:rsidR="003505DD" w:rsidRPr="00FE6732" w:rsidRDefault="003505DD" w:rsidP="003505DD">
      <w:pPr>
        <w:spacing w:before="120" w:after="120"/>
        <w:jc w:val="both"/>
        <w:rPr>
          <w:rFonts w:ascii="Sylfaen" w:hAnsi="Sylfaen"/>
          <w:b/>
          <w:u w:val="single"/>
          <w:lang w:val="ka-GE"/>
        </w:rPr>
      </w:pPr>
      <w:r w:rsidRPr="00FE6732">
        <w:rPr>
          <w:rFonts w:ascii="Sylfaen" w:hAnsi="Sylfaen"/>
          <w:b/>
          <w:u w:val="single"/>
          <w:lang w:val="ka-GE"/>
        </w:rPr>
        <w:t>სამოქალაქო განათლების კუთხით ცნობიერების ჩამოყალიბება</w:t>
      </w:r>
    </w:p>
    <w:p w14:paraId="0C31D674" w14:textId="77777777" w:rsidR="00FA21E1" w:rsidRPr="00FE6732" w:rsidRDefault="003505DD" w:rsidP="00292811">
      <w:pPr>
        <w:spacing w:before="120" w:after="120"/>
        <w:jc w:val="both"/>
        <w:rPr>
          <w:rFonts w:ascii="Sylfaen" w:eastAsia="Times New Roman" w:hAnsi="Sylfaen" w:cs="Times New Roman"/>
          <w:lang w:val="ka-GE"/>
        </w:rPr>
      </w:pPr>
      <w:r>
        <w:rPr>
          <w:rFonts w:ascii="Sylfaen" w:hAnsi="Sylfaen"/>
          <w:lang w:val="ka-GE"/>
        </w:rPr>
        <w:t xml:space="preserve">შესაბამისი კურსი უნდა ფარავდეს </w:t>
      </w:r>
      <w:r w:rsidR="00292811" w:rsidRPr="00C352C7">
        <w:rPr>
          <w:rFonts w:ascii="Sylfaen" w:eastAsia="Times New Roman" w:hAnsi="Sylfaen" w:cs="Times New Roman"/>
          <w:lang w:val="ka-GE"/>
        </w:rPr>
        <w:t xml:space="preserve">საქართველოში </w:t>
      </w:r>
      <w:r w:rsidR="00292811">
        <w:rPr>
          <w:rFonts w:ascii="Sylfaen" w:eastAsia="Times New Roman" w:hAnsi="Sylfaen" w:cs="Times New Roman"/>
          <w:lang w:val="ka-GE"/>
        </w:rPr>
        <w:t>საერთაშორისო დაცვის მქონე პირთა</w:t>
      </w:r>
      <w:r w:rsidR="00292811" w:rsidRPr="00C352C7">
        <w:rPr>
          <w:rFonts w:ascii="Sylfaen" w:eastAsia="Times New Roman" w:hAnsi="Sylfaen" w:cs="Times New Roman"/>
          <w:lang w:val="ka-GE"/>
        </w:rPr>
        <w:t xml:space="preserve"> </w:t>
      </w:r>
      <w:r w:rsidR="00292811">
        <w:rPr>
          <w:rFonts w:ascii="Sylfaen" w:eastAsia="Times New Roman" w:hAnsi="Sylfaen" w:cs="Times New Roman"/>
          <w:lang w:val="ka-GE"/>
        </w:rPr>
        <w:t xml:space="preserve"> უფლება-მოვალეობებს და </w:t>
      </w:r>
      <w:r>
        <w:rPr>
          <w:rFonts w:ascii="Sylfaen" w:hAnsi="Sylfaen"/>
          <w:lang w:val="ka-GE"/>
        </w:rPr>
        <w:t xml:space="preserve">საქართველოს კანონმდებლობის ფარგლებში იმ საკითხებს, </w:t>
      </w:r>
      <w:r>
        <w:rPr>
          <w:rFonts w:ascii="Sylfaen" w:eastAsia="Times New Roman" w:hAnsi="Sylfaen" w:cs="Times New Roman"/>
          <w:lang w:val="ka-GE"/>
        </w:rPr>
        <w:t xml:space="preserve">რისი ცოდნაც აუცილებელია საქართველოში საერთაშორისო დაცვის მქონე პირთა ყოველდღიური ცხოვრების, განათლების მიღების, ჯანდაცვისა </w:t>
      </w:r>
      <w:r w:rsidR="0010075E">
        <w:rPr>
          <w:rFonts w:ascii="Sylfaen" w:eastAsia="Times New Roman" w:hAnsi="Sylfaen" w:cs="Times New Roman"/>
          <w:lang w:val="ka-GE"/>
        </w:rPr>
        <w:t>და სოციალური საკითხების შესახებ, ასევე</w:t>
      </w:r>
      <w:r>
        <w:rPr>
          <w:rFonts w:ascii="Sylfaen" w:eastAsia="Times New Roman" w:hAnsi="Sylfaen" w:cs="Times New Roman"/>
          <w:lang w:val="ka-GE"/>
        </w:rPr>
        <w:t xml:space="preserve"> ეკონომიკური აქტივობის პროცესში და სხვა.</w:t>
      </w:r>
    </w:p>
    <w:p w14:paraId="6EFCC5C1" w14:textId="77777777" w:rsidR="003505DD" w:rsidRPr="00FE6732" w:rsidRDefault="003505DD" w:rsidP="003505DD">
      <w:pPr>
        <w:spacing w:before="120" w:after="120"/>
        <w:jc w:val="both"/>
        <w:rPr>
          <w:rFonts w:ascii="Sylfaen" w:hAnsi="Sylfaen"/>
          <w:b/>
          <w:u w:val="single"/>
          <w:lang w:val="ka-GE"/>
        </w:rPr>
      </w:pPr>
      <w:r w:rsidRPr="00FE6732">
        <w:rPr>
          <w:rFonts w:ascii="Sylfaen" w:hAnsi="Sylfaen"/>
          <w:b/>
          <w:u w:val="single"/>
          <w:lang w:val="ka-GE"/>
        </w:rPr>
        <w:t>საკონსულტაციო სერვისის შექმნა</w:t>
      </w:r>
    </w:p>
    <w:p w14:paraId="723B5DFE" w14:textId="77777777" w:rsidR="003505DD" w:rsidRDefault="003505DD" w:rsidP="003505DD">
      <w:pPr>
        <w:spacing w:before="120" w:after="120"/>
        <w:jc w:val="both"/>
        <w:rPr>
          <w:rFonts w:ascii="Sylfaen" w:hAnsi="Sylfaen"/>
          <w:lang w:val="ka-GE"/>
        </w:rPr>
      </w:pPr>
      <w:r>
        <w:rPr>
          <w:rFonts w:ascii="Sylfaen" w:hAnsi="Sylfaen"/>
          <w:lang w:val="ka-GE"/>
        </w:rPr>
        <w:t xml:space="preserve">საკონსულტაციო სერვისის საშუალებით ბენეფიციარებს ხელი უნდა შეეწყოთ სხვადასხვა სახელმწიფო სერვისებით სარგებლობაში, რაც მათი ინტეგრაციის პროცესის დაჩქარებას შეუწყობს ხელს. </w:t>
      </w:r>
    </w:p>
    <w:p w14:paraId="6A91D43A" w14:textId="77777777" w:rsidR="00320850" w:rsidRDefault="00320850" w:rsidP="00320850">
      <w:pPr>
        <w:jc w:val="both"/>
        <w:rPr>
          <w:rFonts w:ascii="Sylfaen" w:hAnsi="Sylfaen"/>
          <w:lang w:val="ka-GE"/>
        </w:rPr>
      </w:pPr>
      <w:r w:rsidRPr="00A46CED">
        <w:rPr>
          <w:rFonts w:ascii="Sylfaen" w:hAnsi="Sylfaen"/>
          <w:lang w:val="ka-GE"/>
        </w:rPr>
        <w:t>გარდა ამისა, საგრანტო მიმართულება მოიცავს სამიზნე ჯგუფის ინფორმირებას ინტეგრაციის პროგრამ</w:t>
      </w:r>
      <w:r w:rsidR="003B56DE">
        <w:rPr>
          <w:rFonts w:ascii="Sylfaen" w:hAnsi="Sylfaen"/>
          <w:lang w:val="ka-GE"/>
        </w:rPr>
        <w:t xml:space="preserve">აში </w:t>
      </w:r>
      <w:r w:rsidRPr="00A46CED">
        <w:rPr>
          <w:rFonts w:ascii="Sylfaen" w:hAnsi="Sylfaen"/>
          <w:lang w:val="ka-GE"/>
        </w:rPr>
        <w:t>ჩართვისა და მისი შედეგების შესახებ</w:t>
      </w:r>
      <w:r w:rsidR="00FE6732">
        <w:rPr>
          <w:rFonts w:ascii="Sylfaen" w:hAnsi="Sylfaen"/>
          <w:lang w:val="ka-GE"/>
        </w:rPr>
        <w:t>.</w:t>
      </w:r>
    </w:p>
    <w:p w14:paraId="7787B81E" w14:textId="77777777" w:rsidR="00F83E51" w:rsidRPr="00F83E51" w:rsidRDefault="00F83E51" w:rsidP="00320850">
      <w:pPr>
        <w:jc w:val="both"/>
        <w:rPr>
          <w:rFonts w:ascii="Sylfaen" w:hAnsi="Sylfaen"/>
          <w:lang w:val="ka-GE"/>
        </w:rPr>
      </w:pPr>
      <w:r>
        <w:rPr>
          <w:rFonts w:ascii="Sylfaen" w:hAnsi="Sylfaen"/>
          <w:lang w:val="ka-GE"/>
        </w:rPr>
        <w:t xml:space="preserve">საგრანტო მიმართულების დეტალური აღწერილობა, სადაც განსაზღვრულია თითოეული სერვისის ფარგლებში ბენეფიციარის მომსახურებისათვის გრანტის მიმღების მიერ განსახორციელებელი შესაბამისი საქმიანობა. </w:t>
      </w:r>
    </w:p>
    <w:p w14:paraId="2CAF4B30" w14:textId="77777777" w:rsidR="00320850" w:rsidRPr="00844303" w:rsidRDefault="00320850" w:rsidP="00320850">
      <w:pPr>
        <w:jc w:val="both"/>
        <w:rPr>
          <w:rFonts w:ascii="Sylfaen" w:eastAsia="Calibri" w:hAnsi="Sylfaen" w:cs="Sylfaen"/>
          <w:b/>
          <w:sz w:val="26"/>
          <w:szCs w:val="26"/>
          <w:lang w:val="ka-GE"/>
        </w:rPr>
      </w:pPr>
      <w:r w:rsidRPr="00844303">
        <w:rPr>
          <w:rFonts w:ascii="Sylfaen" w:eastAsia="Calibri" w:hAnsi="Sylfaen" w:cs="Sylfaen"/>
          <w:b/>
          <w:sz w:val="26"/>
          <w:szCs w:val="26"/>
          <w:lang w:val="ka-GE"/>
        </w:rPr>
        <w:t>4. საგრანტო წინადადების შეფასების კრიტერიუმები</w:t>
      </w:r>
    </w:p>
    <w:p w14:paraId="5BE446AE" w14:textId="22C64FEC" w:rsidR="00320850" w:rsidRDefault="00320850" w:rsidP="00320850">
      <w:pPr>
        <w:jc w:val="both"/>
        <w:rPr>
          <w:rFonts w:ascii="Sylfaen" w:eastAsia="Calibri" w:hAnsi="Sylfaen" w:cs="Sylfaen"/>
          <w:lang w:val="ka-GE"/>
        </w:rPr>
      </w:pPr>
      <w:r w:rsidRPr="00A46CED">
        <w:rPr>
          <w:rFonts w:ascii="Sylfaen" w:eastAsia="Calibri" w:hAnsi="Sylfaen" w:cs="Sylfaen"/>
          <w:lang w:val="ka-GE"/>
        </w:rPr>
        <w:t>საგრანტო წინადადების შეფასების კრიტერიუმებს ადგენს საგრანტო კომისია საგრანტო პროგრამის მიზნების შესაბამისად, შეფასების მინიმალური კრიტერიუმების გათვალისწინებით: დასმული საზოგადოებრივად მნიშვნელოვანი საკითხის გადაწყვეტის მეთოდი; საგრანტო წინადადების შესრულების ვადა და ადამიანური რესურსების გამოცდილება (შეფასების კრიტერიუმები დეტალურად გაწერილი იქნება საგრანტო კონკურსის გამოცხადების შესახებ კომისიის განცხადებაში</w:t>
      </w:r>
      <w:r w:rsidRPr="00A46CED">
        <w:rPr>
          <w:rFonts w:ascii="Sylfaen" w:eastAsia="Calibri" w:hAnsi="Sylfaen" w:cs="Sylfaen"/>
        </w:rPr>
        <w:t>.</w:t>
      </w:r>
      <w:r w:rsidRPr="00A46CED">
        <w:rPr>
          <w:rFonts w:ascii="Sylfaen" w:eastAsia="Calibri" w:hAnsi="Sylfaen" w:cs="Sylfaen"/>
          <w:lang w:val="ka-GE"/>
        </w:rPr>
        <w:t>)</w:t>
      </w:r>
    </w:p>
    <w:p w14:paraId="5F785DAC" w14:textId="77777777" w:rsidR="00320850" w:rsidRPr="00844303" w:rsidRDefault="00320850" w:rsidP="00320850">
      <w:pPr>
        <w:jc w:val="both"/>
        <w:rPr>
          <w:rFonts w:ascii="Sylfaen" w:eastAsia="Calibri" w:hAnsi="Sylfaen" w:cs="Sylfaen"/>
          <w:b/>
          <w:sz w:val="26"/>
          <w:szCs w:val="26"/>
          <w:lang w:val="ka-GE"/>
        </w:rPr>
      </w:pPr>
      <w:r w:rsidRPr="00844303">
        <w:rPr>
          <w:rFonts w:ascii="Sylfaen" w:eastAsia="Calibri" w:hAnsi="Sylfaen" w:cs="Sylfaen"/>
          <w:b/>
          <w:sz w:val="26"/>
          <w:szCs w:val="26"/>
          <w:lang w:val="ka-GE"/>
        </w:rPr>
        <w:t>5. ანგარიშგება</w:t>
      </w:r>
    </w:p>
    <w:p w14:paraId="27AE6EDF" w14:textId="77777777" w:rsidR="00320850" w:rsidRPr="002A248F" w:rsidRDefault="002A248F" w:rsidP="00320850">
      <w:pPr>
        <w:jc w:val="both"/>
        <w:rPr>
          <w:rFonts w:ascii="Sylfaen" w:eastAsia="Calibri" w:hAnsi="Sylfaen" w:cs="Sylfaen"/>
          <w:lang w:val="ka-GE"/>
        </w:rPr>
      </w:pPr>
      <w:r w:rsidRPr="00F775DF">
        <w:rPr>
          <w:rFonts w:ascii="Sylfaen" w:eastAsia="Calibri" w:hAnsi="Sylfaen" w:cs="Sylfaen"/>
          <w:lang w:val="ka-GE"/>
        </w:rPr>
        <w:t>შუალედური ანგარიშგება განხორციელდება ყოველი თვის ბოლოს წინასწარ განსაზღვრული ფორმის მიხედვით. საბოლოო ანგარიშგება განხორციელდება პროექტის ბოლოს წინასწარ განსაზღვრული ფორმის მიხედვით.</w:t>
      </w:r>
    </w:p>
    <w:p w14:paraId="69E01D40" w14:textId="77777777" w:rsidR="00320850" w:rsidRPr="00844303" w:rsidRDefault="00320850" w:rsidP="00320850">
      <w:pPr>
        <w:autoSpaceDE w:val="0"/>
        <w:autoSpaceDN w:val="0"/>
        <w:adjustRightInd w:val="0"/>
        <w:jc w:val="both"/>
        <w:rPr>
          <w:rFonts w:ascii="Sylfaen" w:eastAsia="Times New Roman" w:hAnsi="Sylfaen" w:cs="Times New Roman"/>
          <w:b/>
          <w:sz w:val="26"/>
          <w:szCs w:val="26"/>
        </w:rPr>
      </w:pPr>
      <w:r w:rsidRPr="00844303">
        <w:rPr>
          <w:rFonts w:ascii="Sylfaen" w:eastAsia="Calibri" w:hAnsi="Sylfaen" w:cs="Sylfaen"/>
          <w:b/>
          <w:sz w:val="26"/>
          <w:szCs w:val="26"/>
          <w:lang w:val="ka-GE"/>
        </w:rPr>
        <w:t xml:space="preserve">6. საგრანტო </w:t>
      </w:r>
      <w:r w:rsidRPr="00844303">
        <w:rPr>
          <w:rFonts w:ascii="Sylfaen" w:eastAsia="Times New Roman" w:hAnsi="Sylfaen" w:cs="Times New Roman"/>
          <w:b/>
          <w:sz w:val="26"/>
          <w:szCs w:val="26"/>
          <w:lang w:val="ka-GE"/>
        </w:rPr>
        <w:t>პროგრამის მიზნობრივი ჯგუფი</w:t>
      </w:r>
    </w:p>
    <w:p w14:paraId="55CF21F3" w14:textId="4FBB343F" w:rsidR="002A248F" w:rsidRPr="00C352C7" w:rsidRDefault="00320850" w:rsidP="002A248F">
      <w:pPr>
        <w:jc w:val="both"/>
        <w:rPr>
          <w:rFonts w:ascii="Sylfaen" w:hAnsi="Sylfaen"/>
          <w:lang w:val="ka-GE"/>
        </w:rPr>
      </w:pPr>
      <w:r w:rsidRPr="00A46CED">
        <w:rPr>
          <w:rFonts w:ascii="Sylfaen" w:eastAsia="Times New Roman" w:hAnsi="Sylfaen" w:cs="Times New Roman"/>
          <w:lang w:val="ka-GE"/>
        </w:rPr>
        <w:t xml:space="preserve">საგრანტო პროგრამის სამიზნე ჯგუფს წარმოადგენენ საქართველოში </w:t>
      </w:r>
      <w:r>
        <w:rPr>
          <w:rFonts w:ascii="Sylfaen" w:eastAsia="Times New Roman" w:hAnsi="Sylfaen" w:cs="Times New Roman"/>
          <w:lang w:val="ka-GE"/>
        </w:rPr>
        <w:t>საერთაშორისო დაცვის</w:t>
      </w:r>
      <w:r w:rsidRPr="00A46CED">
        <w:rPr>
          <w:rFonts w:ascii="Sylfaen" w:eastAsia="Times New Roman" w:hAnsi="Sylfaen" w:cs="Times New Roman"/>
          <w:lang w:val="ka-GE"/>
        </w:rPr>
        <w:t xml:space="preserve"> მქონე პირები</w:t>
      </w:r>
      <w:r w:rsidR="00894F62">
        <w:rPr>
          <w:rFonts w:ascii="Sylfaen" w:eastAsia="Times New Roman" w:hAnsi="Sylfaen" w:cs="Times New Roman"/>
          <w:lang w:val="ka-GE"/>
        </w:rPr>
        <w:t xml:space="preserve">, ასევე </w:t>
      </w:r>
      <w:r w:rsidR="00894F62" w:rsidRPr="00894F62">
        <w:rPr>
          <w:rFonts w:ascii="Sylfaen" w:eastAsia="Times New Roman" w:hAnsi="Sylfaen" w:cs="Times New Roman"/>
          <w:lang w:val="ka-GE"/>
        </w:rPr>
        <w:t>თავშესაფრის მაძიებელ</w:t>
      </w:r>
      <w:r w:rsidR="00894F62">
        <w:rPr>
          <w:rFonts w:ascii="Sylfaen" w:eastAsia="Times New Roman" w:hAnsi="Sylfaen" w:cs="Times New Roman"/>
          <w:lang w:val="ka-GE"/>
        </w:rPr>
        <w:t>ი</w:t>
      </w:r>
      <w:r w:rsidR="00894F62" w:rsidRPr="00894F62">
        <w:rPr>
          <w:rFonts w:ascii="Sylfaen" w:eastAsia="Times New Roman" w:hAnsi="Sylfaen" w:cs="Times New Roman"/>
          <w:lang w:val="ka-GE"/>
        </w:rPr>
        <w:t xml:space="preserve"> პირებ</w:t>
      </w:r>
      <w:r w:rsidR="00894F62">
        <w:rPr>
          <w:rFonts w:ascii="Sylfaen" w:eastAsia="Times New Roman" w:hAnsi="Sylfaen" w:cs="Times New Roman"/>
          <w:lang w:val="ka-GE"/>
        </w:rPr>
        <w:t>ი</w:t>
      </w:r>
      <w:r w:rsidR="00894F62" w:rsidRPr="00894F62">
        <w:rPr>
          <w:rFonts w:ascii="Sylfaen" w:eastAsia="Times New Roman" w:hAnsi="Sylfaen" w:cs="Times New Roman"/>
          <w:lang w:val="ka-GE"/>
        </w:rPr>
        <w:t xml:space="preserve"> და საქართველოში სტატუსის მქონე, მოქალაქეობის </w:t>
      </w:r>
      <w:r w:rsidR="00894F62" w:rsidRPr="00894F62">
        <w:rPr>
          <w:rFonts w:ascii="Sylfaen" w:eastAsia="Times New Roman" w:hAnsi="Sylfaen" w:cs="Times New Roman"/>
          <w:lang w:val="ka-GE"/>
        </w:rPr>
        <w:lastRenderedPageBreak/>
        <w:t>არმქონე პირებ</w:t>
      </w:r>
      <w:r w:rsidR="00894F62">
        <w:rPr>
          <w:rFonts w:ascii="Sylfaen" w:eastAsia="Times New Roman" w:hAnsi="Sylfaen" w:cs="Times New Roman"/>
          <w:lang w:val="ka-GE"/>
        </w:rPr>
        <w:t>ი</w:t>
      </w:r>
      <w:r w:rsidRPr="00A46CED">
        <w:rPr>
          <w:rFonts w:ascii="Sylfaen" w:eastAsia="Times New Roman" w:hAnsi="Sylfaen" w:cs="Times New Roman"/>
          <w:lang w:val="ka-GE"/>
        </w:rPr>
        <w:t>.</w:t>
      </w:r>
      <w:r w:rsidR="002A248F">
        <w:rPr>
          <w:rFonts w:ascii="Sylfaen" w:eastAsia="Times New Roman" w:hAnsi="Sylfaen" w:cs="Times New Roman"/>
          <w:lang w:val="ka-GE"/>
        </w:rPr>
        <w:t xml:space="preserve"> </w:t>
      </w:r>
      <w:r w:rsidR="00894F62">
        <w:rPr>
          <w:rFonts w:ascii="Sylfaen" w:eastAsia="Times New Roman" w:hAnsi="Sylfaen" w:cs="Times New Roman"/>
          <w:lang w:val="ka-GE"/>
        </w:rPr>
        <w:t xml:space="preserve">ამასთან, ყველა ჩამოთვლილ კატეგორიაზე ვრცელდება </w:t>
      </w:r>
      <w:r w:rsidR="00894F62">
        <w:rPr>
          <w:rFonts w:ascii="Sylfaen" w:hAnsi="Sylfaen"/>
          <w:lang w:val="ka-GE"/>
        </w:rPr>
        <w:t xml:space="preserve">ქართული ენის უფასო კურსები, ხოლო </w:t>
      </w:r>
      <w:r w:rsidR="002A248F">
        <w:rPr>
          <w:rFonts w:ascii="Sylfaen" w:hAnsi="Sylfaen"/>
          <w:lang w:val="ka-GE"/>
        </w:rPr>
        <w:t xml:space="preserve">საგრანტო პროგრამით გათვალისწინებული </w:t>
      </w:r>
      <w:r w:rsidR="00894F62">
        <w:rPr>
          <w:rFonts w:ascii="Sylfaen" w:hAnsi="Sylfaen"/>
          <w:lang w:val="ka-GE"/>
        </w:rPr>
        <w:t xml:space="preserve">სხვა </w:t>
      </w:r>
      <w:r w:rsidR="002A248F">
        <w:rPr>
          <w:rFonts w:ascii="Sylfaen" w:hAnsi="Sylfaen"/>
          <w:lang w:val="ka-GE"/>
        </w:rPr>
        <w:t xml:space="preserve">ღონისძიებები </w:t>
      </w:r>
      <w:r w:rsidR="00894F62">
        <w:rPr>
          <w:rFonts w:ascii="Sylfaen" w:hAnsi="Sylfaen"/>
          <w:lang w:val="ka-GE"/>
        </w:rPr>
        <w:t>ვრცელდება მხოლოდ</w:t>
      </w:r>
      <w:r w:rsidR="002A248F">
        <w:rPr>
          <w:rFonts w:ascii="Sylfaen" w:hAnsi="Sylfaen"/>
          <w:lang w:val="ka-GE"/>
        </w:rPr>
        <w:t xml:space="preserve"> საერთაშორისო დაცვის მქონე პირებზე</w:t>
      </w:r>
      <w:r w:rsidR="00894F62">
        <w:rPr>
          <w:rFonts w:ascii="Sylfaen" w:hAnsi="Sylfaen"/>
          <w:lang w:val="ka-GE"/>
        </w:rPr>
        <w:t xml:space="preserve">. </w:t>
      </w:r>
    </w:p>
    <w:p w14:paraId="0656513B" w14:textId="77777777" w:rsidR="00320850" w:rsidRPr="00844303" w:rsidRDefault="00320850" w:rsidP="00320850">
      <w:pPr>
        <w:jc w:val="both"/>
        <w:rPr>
          <w:rFonts w:ascii="Sylfaen" w:eastAsia="Times New Roman" w:hAnsi="Sylfaen" w:cs="Times New Roman"/>
          <w:b/>
          <w:sz w:val="26"/>
          <w:szCs w:val="26"/>
          <w:lang w:val="ka-GE"/>
        </w:rPr>
      </w:pPr>
      <w:r w:rsidRPr="00844303">
        <w:rPr>
          <w:rFonts w:ascii="Sylfaen" w:eastAsia="Calibri" w:hAnsi="Sylfaen" w:cs="Sylfaen"/>
          <w:b/>
          <w:sz w:val="26"/>
          <w:szCs w:val="26"/>
          <w:lang w:val="ka-GE"/>
        </w:rPr>
        <w:t>7. დაფინანსების</w:t>
      </w:r>
      <w:r w:rsidRPr="00844303">
        <w:rPr>
          <w:rFonts w:ascii="Sylfaen" w:eastAsia="Times New Roman" w:hAnsi="Sylfaen" w:cs="Times New Roman"/>
          <w:b/>
          <w:sz w:val="26"/>
          <w:szCs w:val="26"/>
          <w:lang w:val="ka-GE"/>
        </w:rPr>
        <w:t xml:space="preserve"> წყარო</w:t>
      </w:r>
    </w:p>
    <w:p w14:paraId="3876F1C4" w14:textId="77777777" w:rsidR="00320850" w:rsidRPr="00A46CED" w:rsidRDefault="00974895" w:rsidP="00320850">
      <w:pPr>
        <w:jc w:val="both"/>
        <w:rPr>
          <w:rFonts w:ascii="Sylfaen" w:hAnsi="Sylfaen"/>
          <w:lang w:val="ka-GE"/>
        </w:rPr>
      </w:pPr>
      <w:r>
        <w:rPr>
          <w:rFonts w:ascii="Sylfaen" w:eastAsia="Times New Roman" w:hAnsi="Sylfaen" w:cs="Times New Roman"/>
          <w:lang w:val="ka-GE"/>
        </w:rPr>
        <w:t>„საქართველოს 201</w:t>
      </w:r>
      <w:r w:rsidR="00412C36">
        <w:rPr>
          <w:rFonts w:ascii="Sylfaen" w:eastAsia="Times New Roman" w:hAnsi="Sylfaen" w:cs="Times New Roman"/>
          <w:lang w:val="ka-GE"/>
        </w:rPr>
        <w:t>9</w:t>
      </w:r>
      <w:r w:rsidR="00320850" w:rsidRPr="00A46CED">
        <w:rPr>
          <w:rFonts w:ascii="Sylfaen" w:eastAsia="Times New Roman" w:hAnsi="Sylfaen" w:cs="Times New Roman"/>
          <w:lang w:val="ka-GE"/>
        </w:rPr>
        <w:t xml:space="preserve"> წლის სახელმწიფო ბიუჯეტის შესახებ“ საქართველოს კანონით საქართველოს ოკუპირებული ტერიტორიებიდან </w:t>
      </w:r>
      <w:r w:rsidR="00921EF2">
        <w:rPr>
          <w:rFonts w:ascii="Sylfaen" w:eastAsia="Times New Roman" w:hAnsi="Sylfaen" w:cs="Times New Roman"/>
          <w:lang w:val="ka-GE"/>
        </w:rPr>
        <w:t>დევნილთა,</w:t>
      </w:r>
      <w:r w:rsidR="00320850" w:rsidRPr="00A46CED">
        <w:rPr>
          <w:rFonts w:ascii="Sylfaen" w:eastAsia="Times New Roman" w:hAnsi="Sylfaen" w:cs="Times New Roman"/>
          <w:lang w:val="ka-GE"/>
        </w:rPr>
        <w:t xml:space="preserve"> </w:t>
      </w:r>
      <w:r w:rsidR="00412C36">
        <w:rPr>
          <w:rFonts w:ascii="Sylfaen" w:eastAsia="Times New Roman" w:hAnsi="Sylfaen" w:cs="Times New Roman"/>
          <w:lang w:val="ka-GE"/>
        </w:rPr>
        <w:t xml:space="preserve">შრომის, ჯანმრთელობისა და სოციალური დაცვის </w:t>
      </w:r>
      <w:r w:rsidR="00320850" w:rsidRPr="00A46CED">
        <w:rPr>
          <w:rFonts w:ascii="Sylfaen" w:eastAsia="Times New Roman" w:hAnsi="Sylfaen" w:cs="Times New Roman"/>
          <w:lang w:val="ka-GE"/>
        </w:rPr>
        <w:t>სამინისტროსათვის გამოყოფილი ასიგნებები.</w:t>
      </w:r>
    </w:p>
    <w:p w14:paraId="4625C1EC" w14:textId="77777777" w:rsidR="00320850" w:rsidRPr="00B13F50" w:rsidRDefault="00320850" w:rsidP="00320850">
      <w:pPr>
        <w:jc w:val="both"/>
        <w:rPr>
          <w:rFonts w:ascii="Sylfaen" w:eastAsia="Calibri" w:hAnsi="Sylfaen" w:cs="Sylfaen"/>
          <w:b/>
          <w:lang w:val="ka-GE"/>
        </w:rPr>
      </w:pPr>
      <w:r w:rsidRPr="00844303">
        <w:rPr>
          <w:rFonts w:ascii="Sylfaen" w:eastAsia="Calibri" w:hAnsi="Sylfaen" w:cs="Sylfaen"/>
          <w:b/>
          <w:sz w:val="26"/>
          <w:szCs w:val="26"/>
          <w:lang w:val="ka-GE"/>
        </w:rPr>
        <w:t>8. მნიშვნელოვანი ვადები:</w:t>
      </w:r>
      <w:r w:rsidRPr="00E569B5">
        <w:rPr>
          <w:rStyle w:val="FootnoteReference"/>
          <w:rFonts w:ascii="Sylfaen" w:eastAsia="Calibri" w:hAnsi="Sylfaen" w:cs="Sylfaen"/>
          <w:lang w:val="ka-GE"/>
        </w:rPr>
        <w:footnoteReference w:id="1"/>
      </w:r>
    </w:p>
    <w:tbl>
      <w:tblPr>
        <w:tblW w:w="9796" w:type="dxa"/>
        <w:tblInd w:w="93" w:type="dxa"/>
        <w:tblLook w:val="04A0" w:firstRow="1" w:lastRow="0" w:firstColumn="1" w:lastColumn="0" w:noHBand="0" w:noVBand="1"/>
      </w:tblPr>
      <w:tblGrid>
        <w:gridCol w:w="5300"/>
        <w:gridCol w:w="4496"/>
      </w:tblGrid>
      <w:tr w:rsidR="00500056" w:rsidRPr="00500056" w14:paraId="414E76AA" w14:textId="77777777" w:rsidTr="001C23B6">
        <w:trPr>
          <w:trHeight w:val="991"/>
        </w:trPr>
        <w:tc>
          <w:tcPr>
            <w:tcW w:w="53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8D4CC8" w14:textId="77777777" w:rsidR="00500056" w:rsidRPr="00500056" w:rsidRDefault="00500056" w:rsidP="00102292">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საგრანტო კონკურსის შესახებ განცხადების გამოქვეყნება</w:t>
            </w:r>
          </w:p>
        </w:tc>
        <w:tc>
          <w:tcPr>
            <w:tcW w:w="4496" w:type="dxa"/>
            <w:tcBorders>
              <w:top w:val="single" w:sz="8" w:space="0" w:color="auto"/>
              <w:left w:val="nil"/>
              <w:bottom w:val="single" w:sz="8" w:space="0" w:color="auto"/>
              <w:right w:val="single" w:sz="8" w:space="0" w:color="auto"/>
            </w:tcBorders>
            <w:shd w:val="clear" w:color="auto" w:fill="auto"/>
            <w:noWrap/>
            <w:vAlign w:val="bottom"/>
            <w:hideMark/>
          </w:tcPr>
          <w:p w14:paraId="14C76A87" w14:textId="77777777" w:rsidR="00500056" w:rsidRPr="00D61FA2" w:rsidRDefault="006B5EFD" w:rsidP="006B5EFD">
            <w:pPr>
              <w:spacing w:after="36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 xml:space="preserve">არაუგვიანეს </w:t>
            </w:r>
            <w:r w:rsidR="00C9621B" w:rsidRPr="00D61FA2">
              <w:rPr>
                <w:rFonts w:ascii="Sylfaen" w:eastAsia="Times New Roman" w:hAnsi="Sylfaen" w:cs="Calibri"/>
                <w:color w:val="000000"/>
                <w:highlight w:val="yellow"/>
                <w:lang w:val="ka-GE"/>
              </w:rPr>
              <w:t>201</w:t>
            </w:r>
            <w:r w:rsidR="00412C36" w:rsidRPr="00D61FA2">
              <w:rPr>
                <w:rFonts w:ascii="Sylfaen" w:eastAsia="Times New Roman" w:hAnsi="Sylfaen" w:cs="Calibri"/>
                <w:color w:val="000000"/>
                <w:highlight w:val="yellow"/>
                <w:lang w:val="ka-GE"/>
              </w:rPr>
              <w:t>9</w:t>
            </w:r>
            <w:r w:rsidR="0050191F" w:rsidRPr="00D61FA2">
              <w:rPr>
                <w:rFonts w:ascii="Sylfaen" w:eastAsia="Times New Roman" w:hAnsi="Sylfaen" w:cs="Calibri"/>
                <w:color w:val="000000"/>
                <w:highlight w:val="yellow"/>
                <w:lang w:val="ka-GE"/>
              </w:rPr>
              <w:t xml:space="preserve"> წლის </w:t>
            </w:r>
            <w:r w:rsidR="0047303A" w:rsidRPr="00D61FA2">
              <w:rPr>
                <w:rFonts w:ascii="Sylfaen" w:eastAsia="Times New Roman" w:hAnsi="Sylfaen" w:cs="Calibri"/>
                <w:color w:val="000000"/>
                <w:highlight w:val="yellow"/>
                <w:lang w:val="ka-GE"/>
              </w:rPr>
              <w:t>23</w:t>
            </w:r>
            <w:r w:rsidR="0050191F" w:rsidRPr="00D61FA2">
              <w:rPr>
                <w:rFonts w:ascii="Sylfaen" w:eastAsia="Times New Roman" w:hAnsi="Sylfaen" w:cs="Calibri"/>
                <w:color w:val="000000"/>
                <w:highlight w:val="yellow"/>
                <w:lang w:val="ka-GE"/>
              </w:rPr>
              <w:t xml:space="preserve"> თებერვალი</w:t>
            </w:r>
            <w:r w:rsidR="005879C9" w:rsidRPr="00D61FA2">
              <w:rPr>
                <w:rFonts w:ascii="Sylfaen" w:eastAsia="Times New Roman" w:hAnsi="Sylfaen" w:cs="Calibri"/>
                <w:color w:val="000000"/>
                <w:highlight w:val="yellow"/>
                <w:lang w:val="ka-GE"/>
              </w:rPr>
              <w:t>?</w:t>
            </w:r>
          </w:p>
        </w:tc>
      </w:tr>
      <w:tr w:rsidR="00500056" w:rsidRPr="00500056" w14:paraId="6CAE06E6" w14:textId="77777777" w:rsidTr="00102292">
        <w:trPr>
          <w:trHeight w:val="1245"/>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7A2B2561" w14:textId="77777777" w:rsidR="00500056" w:rsidRPr="00500056" w:rsidRDefault="00500056" w:rsidP="00921EF2">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 xml:space="preserve">დაინტერესებულ პირებთან შეხვედრა საქართველოს ოკუპირებული ტერიტორიებიდან </w:t>
            </w:r>
            <w:r w:rsidR="00921EF2">
              <w:rPr>
                <w:rFonts w:ascii="Sylfaen" w:eastAsia="Times New Roman" w:hAnsi="Sylfaen" w:cs="Calibri"/>
                <w:color w:val="000000"/>
                <w:lang w:val="ka-GE"/>
              </w:rPr>
              <w:t>დევნილთა,</w:t>
            </w:r>
            <w:r w:rsidRPr="00500056">
              <w:rPr>
                <w:rFonts w:ascii="Sylfaen" w:eastAsia="Times New Roman" w:hAnsi="Sylfaen" w:cs="Calibri"/>
                <w:color w:val="000000"/>
                <w:lang w:val="ka-GE"/>
              </w:rPr>
              <w:t xml:space="preserve"> </w:t>
            </w:r>
            <w:r w:rsidR="005879C9">
              <w:rPr>
                <w:rFonts w:ascii="Sylfaen" w:eastAsia="Times New Roman" w:hAnsi="Sylfaen" w:cs="Times New Roman"/>
                <w:lang w:val="ka-GE"/>
              </w:rPr>
              <w:t xml:space="preserve">შრომის, ჯანმრთელობისა და სოციალური დაცვის </w:t>
            </w:r>
            <w:r w:rsidRPr="00500056">
              <w:rPr>
                <w:rFonts w:ascii="Sylfaen" w:eastAsia="Times New Roman" w:hAnsi="Sylfaen" w:cs="Calibri"/>
                <w:color w:val="000000"/>
                <w:lang w:val="ka-GE"/>
              </w:rPr>
              <w:t>სამინისტროში</w:t>
            </w:r>
          </w:p>
        </w:tc>
        <w:tc>
          <w:tcPr>
            <w:tcW w:w="4496" w:type="dxa"/>
            <w:tcBorders>
              <w:top w:val="nil"/>
              <w:left w:val="nil"/>
              <w:bottom w:val="single" w:sz="8" w:space="0" w:color="auto"/>
              <w:right w:val="single" w:sz="8" w:space="0" w:color="auto"/>
            </w:tcBorders>
            <w:shd w:val="clear" w:color="auto" w:fill="auto"/>
            <w:noWrap/>
            <w:vAlign w:val="bottom"/>
            <w:hideMark/>
          </w:tcPr>
          <w:p w14:paraId="64460155" w14:textId="77777777" w:rsidR="00500056" w:rsidRPr="00D61FA2" w:rsidRDefault="00C9621B" w:rsidP="006B5EFD">
            <w:pPr>
              <w:spacing w:after="36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201</w:t>
            </w:r>
            <w:r w:rsidR="005879C9" w:rsidRPr="00D61FA2">
              <w:rPr>
                <w:rFonts w:ascii="Sylfaen" w:eastAsia="Times New Roman" w:hAnsi="Sylfaen" w:cs="Calibri"/>
                <w:color w:val="000000"/>
                <w:highlight w:val="yellow"/>
                <w:lang w:val="ka-GE"/>
              </w:rPr>
              <w:t>9</w:t>
            </w:r>
            <w:r w:rsidR="0050191F" w:rsidRPr="00D61FA2">
              <w:rPr>
                <w:rFonts w:ascii="Sylfaen" w:eastAsia="Times New Roman" w:hAnsi="Sylfaen" w:cs="Calibri"/>
                <w:color w:val="000000"/>
                <w:highlight w:val="yellow"/>
                <w:lang w:val="ka-GE"/>
              </w:rPr>
              <w:t xml:space="preserve"> წლის </w:t>
            </w:r>
            <w:r w:rsidR="0047303A" w:rsidRPr="00D61FA2">
              <w:rPr>
                <w:rFonts w:ascii="Sylfaen" w:eastAsia="Times New Roman" w:hAnsi="Sylfaen" w:cs="Calibri"/>
                <w:color w:val="000000"/>
                <w:highlight w:val="yellow"/>
                <w:lang w:val="ka-GE"/>
              </w:rPr>
              <w:t>26</w:t>
            </w:r>
            <w:r w:rsidR="0050191F" w:rsidRPr="00D61FA2">
              <w:rPr>
                <w:rFonts w:ascii="Sylfaen" w:eastAsia="Times New Roman" w:hAnsi="Sylfaen" w:cs="Calibri"/>
                <w:color w:val="000000"/>
                <w:highlight w:val="yellow"/>
                <w:lang w:val="ka-GE"/>
              </w:rPr>
              <w:t xml:space="preserve"> თებერვალი</w:t>
            </w:r>
            <w:r w:rsidR="005879C9" w:rsidRPr="00D61FA2">
              <w:rPr>
                <w:rFonts w:ascii="Sylfaen" w:eastAsia="Times New Roman" w:hAnsi="Sylfaen" w:cs="Calibri"/>
                <w:color w:val="000000"/>
                <w:highlight w:val="yellow"/>
                <w:lang w:val="ka-GE"/>
              </w:rPr>
              <w:t>?</w:t>
            </w:r>
          </w:p>
        </w:tc>
      </w:tr>
      <w:tr w:rsidR="00500056" w:rsidRPr="00500056" w14:paraId="28F8B1EC" w14:textId="77777777" w:rsidTr="00655D7E">
        <w:trPr>
          <w:trHeight w:val="553"/>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6B4B8A68" w14:textId="77777777" w:rsidR="00500056" w:rsidRPr="00500056" w:rsidRDefault="00500056" w:rsidP="00102292">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კითხვების წარდგენის ბოლო ვადა</w:t>
            </w:r>
          </w:p>
        </w:tc>
        <w:tc>
          <w:tcPr>
            <w:tcW w:w="4496" w:type="dxa"/>
            <w:tcBorders>
              <w:top w:val="nil"/>
              <w:left w:val="nil"/>
              <w:bottom w:val="single" w:sz="8" w:space="0" w:color="auto"/>
              <w:right w:val="single" w:sz="8" w:space="0" w:color="auto"/>
            </w:tcBorders>
            <w:shd w:val="clear" w:color="auto" w:fill="auto"/>
            <w:noWrap/>
            <w:vAlign w:val="bottom"/>
            <w:hideMark/>
          </w:tcPr>
          <w:p w14:paraId="4C09A480" w14:textId="77777777" w:rsidR="00500056" w:rsidRPr="00D61FA2" w:rsidRDefault="00C9621B" w:rsidP="006B5EFD">
            <w:pPr>
              <w:spacing w:after="24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201</w:t>
            </w:r>
            <w:r w:rsidR="005879C9" w:rsidRPr="00D61FA2">
              <w:rPr>
                <w:rFonts w:ascii="Sylfaen" w:eastAsia="Times New Roman" w:hAnsi="Sylfaen" w:cs="Calibri"/>
                <w:color w:val="000000"/>
                <w:highlight w:val="yellow"/>
                <w:lang w:val="ka-GE"/>
              </w:rPr>
              <w:t>9</w:t>
            </w:r>
            <w:r w:rsidR="0050191F" w:rsidRPr="00D61FA2">
              <w:rPr>
                <w:rFonts w:ascii="Sylfaen" w:eastAsia="Times New Roman" w:hAnsi="Sylfaen" w:cs="Calibri"/>
                <w:color w:val="000000"/>
                <w:highlight w:val="yellow"/>
                <w:lang w:val="ka-GE"/>
              </w:rPr>
              <w:t xml:space="preserve"> წლის </w:t>
            </w:r>
            <w:r w:rsidR="0047303A" w:rsidRPr="00D61FA2">
              <w:rPr>
                <w:rFonts w:ascii="Sylfaen" w:eastAsia="Times New Roman" w:hAnsi="Sylfaen" w:cs="Calibri"/>
                <w:color w:val="000000"/>
                <w:highlight w:val="yellow"/>
                <w:lang w:val="ka-GE"/>
              </w:rPr>
              <w:t>7 მარტი</w:t>
            </w:r>
            <w:r w:rsidR="005879C9" w:rsidRPr="00D61FA2">
              <w:rPr>
                <w:rFonts w:ascii="Sylfaen" w:eastAsia="Times New Roman" w:hAnsi="Sylfaen" w:cs="Calibri"/>
                <w:color w:val="000000"/>
                <w:highlight w:val="yellow"/>
                <w:lang w:val="ka-GE"/>
              </w:rPr>
              <w:t>?</w:t>
            </w:r>
          </w:p>
        </w:tc>
      </w:tr>
      <w:tr w:rsidR="00500056" w:rsidRPr="00500056" w14:paraId="02BB7BB3" w14:textId="77777777" w:rsidTr="00655D7E">
        <w:trPr>
          <w:trHeight w:val="689"/>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67CE6208" w14:textId="77777777" w:rsidR="00500056" w:rsidRPr="00500056" w:rsidRDefault="00500056" w:rsidP="00102292">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კითხვებზე პასუხის გაცემის ბოლო ვადა</w:t>
            </w:r>
          </w:p>
        </w:tc>
        <w:tc>
          <w:tcPr>
            <w:tcW w:w="4496" w:type="dxa"/>
            <w:tcBorders>
              <w:top w:val="nil"/>
              <w:left w:val="nil"/>
              <w:bottom w:val="single" w:sz="8" w:space="0" w:color="auto"/>
              <w:right w:val="single" w:sz="8" w:space="0" w:color="auto"/>
            </w:tcBorders>
            <w:shd w:val="clear" w:color="auto" w:fill="auto"/>
            <w:noWrap/>
            <w:vAlign w:val="bottom"/>
            <w:hideMark/>
          </w:tcPr>
          <w:p w14:paraId="7393A8B1" w14:textId="77777777" w:rsidR="00500056" w:rsidRPr="00D61FA2" w:rsidRDefault="00C9621B" w:rsidP="006B5EFD">
            <w:pPr>
              <w:spacing w:after="24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201</w:t>
            </w:r>
            <w:r w:rsidR="005879C9" w:rsidRPr="00D61FA2">
              <w:rPr>
                <w:rFonts w:ascii="Sylfaen" w:eastAsia="Times New Roman" w:hAnsi="Sylfaen" w:cs="Calibri"/>
                <w:color w:val="000000"/>
                <w:highlight w:val="yellow"/>
                <w:lang w:val="ka-GE"/>
              </w:rPr>
              <w:t>9</w:t>
            </w:r>
            <w:r w:rsidR="0050191F" w:rsidRPr="00D61FA2">
              <w:rPr>
                <w:rFonts w:ascii="Sylfaen" w:eastAsia="Times New Roman" w:hAnsi="Sylfaen" w:cs="Calibri"/>
                <w:color w:val="000000"/>
                <w:highlight w:val="yellow"/>
                <w:lang w:val="ka-GE"/>
              </w:rPr>
              <w:t xml:space="preserve"> წლის </w:t>
            </w:r>
            <w:r w:rsidR="0047303A" w:rsidRPr="00D61FA2">
              <w:rPr>
                <w:rFonts w:ascii="Sylfaen" w:eastAsia="Times New Roman" w:hAnsi="Sylfaen" w:cs="Calibri"/>
                <w:color w:val="000000"/>
                <w:highlight w:val="yellow"/>
                <w:lang w:val="ka-GE"/>
              </w:rPr>
              <w:t>9 მარტი</w:t>
            </w:r>
            <w:r w:rsidR="005879C9" w:rsidRPr="00D61FA2">
              <w:rPr>
                <w:rFonts w:ascii="Sylfaen" w:eastAsia="Times New Roman" w:hAnsi="Sylfaen" w:cs="Calibri"/>
                <w:color w:val="000000"/>
                <w:highlight w:val="yellow"/>
                <w:lang w:val="ka-GE"/>
              </w:rPr>
              <w:t>?</w:t>
            </w:r>
          </w:p>
        </w:tc>
      </w:tr>
      <w:tr w:rsidR="00500056" w:rsidRPr="00500056" w14:paraId="2FAC404E" w14:textId="77777777" w:rsidTr="001C23B6">
        <w:trPr>
          <w:trHeight w:val="832"/>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6D853CFE" w14:textId="77777777" w:rsidR="00500056" w:rsidRPr="00500056" w:rsidRDefault="00500056" w:rsidP="00102292">
            <w:pPr>
              <w:spacing w:after="0" w:line="240" w:lineRule="auto"/>
              <w:rPr>
                <w:rFonts w:ascii="Sylfaen" w:eastAsia="Times New Roman" w:hAnsi="Sylfaen" w:cs="Calibri"/>
                <w:b/>
                <w:bCs/>
                <w:color w:val="000000"/>
              </w:rPr>
            </w:pPr>
            <w:r w:rsidRPr="00500056">
              <w:rPr>
                <w:rFonts w:ascii="Sylfaen" w:eastAsia="Times New Roman" w:hAnsi="Sylfaen" w:cs="Calibri"/>
                <w:b/>
                <w:bCs/>
                <w:color w:val="000000"/>
                <w:lang w:val="ka-GE"/>
              </w:rPr>
              <w:t>საგრანტო განაცხადის წარმოდგენის ბოლო ვადა</w:t>
            </w:r>
          </w:p>
        </w:tc>
        <w:tc>
          <w:tcPr>
            <w:tcW w:w="4496" w:type="dxa"/>
            <w:tcBorders>
              <w:top w:val="nil"/>
              <w:left w:val="nil"/>
              <w:bottom w:val="single" w:sz="8" w:space="0" w:color="auto"/>
              <w:right w:val="single" w:sz="8" w:space="0" w:color="auto"/>
            </w:tcBorders>
            <w:shd w:val="clear" w:color="auto" w:fill="auto"/>
            <w:noWrap/>
            <w:vAlign w:val="bottom"/>
            <w:hideMark/>
          </w:tcPr>
          <w:p w14:paraId="2B81DA9B" w14:textId="77777777" w:rsidR="00500056" w:rsidRPr="00D61FA2" w:rsidRDefault="00C9621B" w:rsidP="006B5EFD">
            <w:pPr>
              <w:spacing w:after="36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201</w:t>
            </w:r>
            <w:r w:rsidR="005879C9" w:rsidRPr="00D61FA2">
              <w:rPr>
                <w:rFonts w:ascii="Sylfaen" w:eastAsia="Times New Roman" w:hAnsi="Sylfaen" w:cs="Calibri"/>
                <w:color w:val="000000"/>
                <w:highlight w:val="yellow"/>
                <w:lang w:val="ka-GE"/>
              </w:rPr>
              <w:t>9</w:t>
            </w:r>
            <w:r w:rsidR="0050191F" w:rsidRPr="00D61FA2">
              <w:rPr>
                <w:rFonts w:ascii="Sylfaen" w:eastAsia="Times New Roman" w:hAnsi="Sylfaen" w:cs="Calibri"/>
                <w:color w:val="000000"/>
                <w:highlight w:val="yellow"/>
                <w:lang w:val="ka-GE"/>
              </w:rPr>
              <w:t xml:space="preserve"> წლის </w:t>
            </w:r>
            <w:r w:rsidR="0047303A" w:rsidRPr="00D61FA2">
              <w:rPr>
                <w:rFonts w:ascii="Sylfaen" w:eastAsia="Times New Roman" w:hAnsi="Sylfaen" w:cs="Calibri"/>
                <w:color w:val="000000"/>
                <w:highlight w:val="yellow"/>
                <w:lang w:val="ka-GE"/>
              </w:rPr>
              <w:t>19</w:t>
            </w:r>
            <w:r w:rsidRPr="00D61FA2">
              <w:rPr>
                <w:rFonts w:ascii="Sylfaen" w:eastAsia="Times New Roman" w:hAnsi="Sylfaen" w:cs="Calibri"/>
                <w:color w:val="000000"/>
                <w:highlight w:val="yellow"/>
                <w:lang w:val="ka-GE"/>
              </w:rPr>
              <w:t xml:space="preserve"> მარტი</w:t>
            </w:r>
            <w:r w:rsidR="0050191F" w:rsidRPr="00D61FA2">
              <w:rPr>
                <w:rFonts w:ascii="Sylfaen" w:eastAsia="Times New Roman" w:hAnsi="Sylfaen" w:cs="Calibri"/>
                <w:color w:val="000000"/>
                <w:highlight w:val="yellow"/>
                <w:lang w:val="ka-GE"/>
              </w:rPr>
              <w:t>; 18:00 საათი</w:t>
            </w:r>
            <w:r w:rsidR="005879C9" w:rsidRPr="00D61FA2">
              <w:rPr>
                <w:rFonts w:ascii="Sylfaen" w:eastAsia="Times New Roman" w:hAnsi="Sylfaen" w:cs="Calibri"/>
                <w:color w:val="000000"/>
                <w:highlight w:val="yellow"/>
                <w:lang w:val="ka-GE"/>
              </w:rPr>
              <w:t>?</w:t>
            </w:r>
          </w:p>
        </w:tc>
      </w:tr>
      <w:tr w:rsidR="00500056" w:rsidRPr="00500056" w14:paraId="7369DA99" w14:textId="77777777" w:rsidTr="00102292">
        <w:trPr>
          <w:trHeight w:val="1245"/>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7E2BBB8F" w14:textId="77777777" w:rsidR="00500056" w:rsidRPr="00500056" w:rsidRDefault="00500056" w:rsidP="00102292">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შემოსული საგრანტო განაცხადების</w:t>
            </w:r>
            <w:r w:rsidRPr="00500056">
              <w:rPr>
                <w:rFonts w:ascii="Sylfaen" w:eastAsia="Times New Roman" w:hAnsi="Sylfaen" w:cs="Calibri"/>
                <w:b/>
                <w:bCs/>
                <w:color w:val="000000"/>
                <w:lang w:val="ka-GE"/>
              </w:rPr>
              <w:t xml:space="preserve"> </w:t>
            </w:r>
            <w:r w:rsidRPr="00500056">
              <w:rPr>
                <w:rFonts w:ascii="Sylfaen" w:eastAsia="Times New Roman" w:hAnsi="Sylfaen" w:cs="Calibri"/>
                <w:color w:val="000000"/>
                <w:lang w:val="ka-GE"/>
              </w:rPr>
              <w:t>საკვალიფიკაციო მოთხოვნებთან და თანდართული დოკუმენტების კანონმდებლობასთან შესაბამისობის დადგენა</w:t>
            </w:r>
          </w:p>
        </w:tc>
        <w:tc>
          <w:tcPr>
            <w:tcW w:w="4496" w:type="dxa"/>
            <w:tcBorders>
              <w:top w:val="nil"/>
              <w:left w:val="nil"/>
              <w:bottom w:val="single" w:sz="8" w:space="0" w:color="auto"/>
              <w:right w:val="single" w:sz="8" w:space="0" w:color="auto"/>
            </w:tcBorders>
            <w:shd w:val="clear" w:color="auto" w:fill="auto"/>
            <w:noWrap/>
            <w:vAlign w:val="bottom"/>
            <w:hideMark/>
          </w:tcPr>
          <w:p w14:paraId="6EC76B3C" w14:textId="77777777" w:rsidR="00500056" w:rsidRPr="00D61FA2" w:rsidRDefault="00C9621B" w:rsidP="006B5EFD">
            <w:pPr>
              <w:spacing w:after="36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201</w:t>
            </w:r>
            <w:r w:rsidR="005879C9" w:rsidRPr="00D61FA2">
              <w:rPr>
                <w:rFonts w:ascii="Sylfaen" w:eastAsia="Times New Roman" w:hAnsi="Sylfaen" w:cs="Calibri"/>
                <w:color w:val="000000"/>
                <w:highlight w:val="yellow"/>
                <w:lang w:val="ka-GE"/>
              </w:rPr>
              <w:t>9</w:t>
            </w:r>
            <w:r w:rsidR="0050191F" w:rsidRPr="00D61FA2">
              <w:rPr>
                <w:rFonts w:ascii="Sylfaen" w:eastAsia="Times New Roman" w:hAnsi="Sylfaen" w:cs="Calibri"/>
                <w:color w:val="000000"/>
                <w:highlight w:val="yellow"/>
                <w:lang w:val="ka-GE"/>
              </w:rPr>
              <w:t xml:space="preserve"> წლის </w:t>
            </w:r>
            <w:r w:rsidRPr="00D61FA2">
              <w:rPr>
                <w:rFonts w:ascii="Sylfaen" w:eastAsia="Times New Roman" w:hAnsi="Sylfaen" w:cs="Calibri"/>
                <w:color w:val="000000"/>
                <w:highlight w:val="yellow"/>
                <w:lang w:val="ka-GE"/>
              </w:rPr>
              <w:t xml:space="preserve"> მარტი</w:t>
            </w:r>
            <w:r w:rsidR="005879C9" w:rsidRPr="00D61FA2">
              <w:rPr>
                <w:rFonts w:ascii="Sylfaen" w:eastAsia="Times New Roman" w:hAnsi="Sylfaen" w:cs="Calibri"/>
                <w:color w:val="000000"/>
                <w:highlight w:val="yellow"/>
                <w:lang w:val="ka-GE"/>
              </w:rPr>
              <w:t>?</w:t>
            </w:r>
          </w:p>
        </w:tc>
      </w:tr>
      <w:tr w:rsidR="00500056" w:rsidRPr="00500056" w14:paraId="77A5CFDF" w14:textId="77777777" w:rsidTr="001C23B6">
        <w:trPr>
          <w:trHeight w:val="990"/>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3EF41EE3" w14:textId="77777777" w:rsidR="00500056" w:rsidRPr="00500056" w:rsidRDefault="00500056" w:rsidP="00102292">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საგრანტო განაცხადში აღმოჩენილი ტექნიკური ხარვეზების აღმოფხვრა</w:t>
            </w:r>
          </w:p>
        </w:tc>
        <w:tc>
          <w:tcPr>
            <w:tcW w:w="4496" w:type="dxa"/>
            <w:tcBorders>
              <w:top w:val="nil"/>
              <w:left w:val="nil"/>
              <w:bottom w:val="single" w:sz="8" w:space="0" w:color="auto"/>
              <w:right w:val="single" w:sz="8" w:space="0" w:color="auto"/>
            </w:tcBorders>
            <w:shd w:val="clear" w:color="auto" w:fill="auto"/>
            <w:noWrap/>
            <w:vAlign w:val="bottom"/>
            <w:hideMark/>
          </w:tcPr>
          <w:p w14:paraId="3651B552" w14:textId="77777777" w:rsidR="00500056" w:rsidRPr="00D61FA2" w:rsidRDefault="00C9621B" w:rsidP="006B5EFD">
            <w:pPr>
              <w:spacing w:after="36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201</w:t>
            </w:r>
            <w:r w:rsidR="005879C9" w:rsidRPr="00D61FA2">
              <w:rPr>
                <w:rFonts w:ascii="Sylfaen" w:eastAsia="Times New Roman" w:hAnsi="Sylfaen" w:cs="Calibri"/>
                <w:color w:val="000000"/>
                <w:highlight w:val="yellow"/>
                <w:lang w:val="ka-GE"/>
              </w:rPr>
              <w:t>9</w:t>
            </w:r>
            <w:r w:rsidR="0050191F" w:rsidRPr="00D61FA2">
              <w:rPr>
                <w:rFonts w:ascii="Sylfaen" w:eastAsia="Times New Roman" w:hAnsi="Sylfaen" w:cs="Calibri"/>
                <w:color w:val="000000"/>
                <w:highlight w:val="yellow"/>
                <w:lang w:val="ka-GE"/>
              </w:rPr>
              <w:t xml:space="preserve"> წლის </w:t>
            </w:r>
            <w:r w:rsidRPr="00D61FA2">
              <w:rPr>
                <w:rFonts w:ascii="Sylfaen" w:eastAsia="Times New Roman" w:hAnsi="Sylfaen" w:cs="Calibri"/>
                <w:color w:val="000000"/>
                <w:highlight w:val="yellow"/>
                <w:lang w:val="ka-GE"/>
              </w:rPr>
              <w:t>8 მარტი</w:t>
            </w:r>
            <w:r w:rsidR="006B5EFD" w:rsidRPr="00D61FA2">
              <w:rPr>
                <w:rFonts w:ascii="Sylfaen" w:eastAsia="Times New Roman" w:hAnsi="Sylfaen" w:cs="Calibri"/>
                <w:color w:val="000000"/>
                <w:highlight w:val="yellow"/>
                <w:lang w:val="ka-GE"/>
              </w:rPr>
              <w:t>; 18 საათი</w:t>
            </w:r>
          </w:p>
        </w:tc>
      </w:tr>
      <w:tr w:rsidR="00500056" w:rsidRPr="00500056" w14:paraId="322B9273" w14:textId="77777777" w:rsidTr="002F3041">
        <w:trPr>
          <w:trHeight w:val="677"/>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2F2489FC" w14:textId="77777777" w:rsidR="00500056" w:rsidRPr="00500056" w:rsidRDefault="00500056" w:rsidP="00102292">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საგრანტო განაცხადების შეფასება</w:t>
            </w:r>
          </w:p>
        </w:tc>
        <w:tc>
          <w:tcPr>
            <w:tcW w:w="4496" w:type="dxa"/>
            <w:tcBorders>
              <w:top w:val="nil"/>
              <w:left w:val="nil"/>
              <w:bottom w:val="single" w:sz="8" w:space="0" w:color="auto"/>
              <w:right w:val="single" w:sz="8" w:space="0" w:color="auto"/>
            </w:tcBorders>
            <w:shd w:val="clear" w:color="auto" w:fill="auto"/>
            <w:noWrap/>
            <w:vAlign w:val="bottom"/>
            <w:hideMark/>
          </w:tcPr>
          <w:p w14:paraId="27CE58A6" w14:textId="77777777" w:rsidR="00500056" w:rsidRPr="00D61FA2" w:rsidRDefault="0050191F" w:rsidP="00944135">
            <w:pPr>
              <w:spacing w:after="24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201</w:t>
            </w:r>
            <w:r w:rsidR="005879C9" w:rsidRPr="00D61FA2">
              <w:rPr>
                <w:rFonts w:ascii="Sylfaen" w:eastAsia="Times New Roman" w:hAnsi="Sylfaen" w:cs="Calibri"/>
                <w:color w:val="000000"/>
                <w:highlight w:val="yellow"/>
                <w:lang w:val="ka-GE"/>
              </w:rPr>
              <w:t>9</w:t>
            </w:r>
            <w:r w:rsidRPr="00D61FA2">
              <w:rPr>
                <w:rFonts w:ascii="Sylfaen" w:eastAsia="Times New Roman" w:hAnsi="Sylfaen" w:cs="Calibri"/>
                <w:color w:val="000000"/>
                <w:highlight w:val="yellow"/>
                <w:lang w:val="ka-GE"/>
              </w:rPr>
              <w:t xml:space="preserve"> წლის </w:t>
            </w:r>
            <w:r w:rsidR="00C9621B" w:rsidRPr="00D61FA2">
              <w:rPr>
                <w:rFonts w:ascii="Sylfaen" w:eastAsia="Times New Roman" w:hAnsi="Sylfaen" w:cs="Calibri"/>
                <w:color w:val="000000"/>
                <w:highlight w:val="yellow"/>
                <w:lang w:val="ka-GE"/>
              </w:rPr>
              <w:t>12-14 მარტი</w:t>
            </w:r>
          </w:p>
        </w:tc>
      </w:tr>
      <w:tr w:rsidR="00500056" w:rsidRPr="00500056" w14:paraId="119B188E" w14:textId="77777777" w:rsidTr="001C23B6">
        <w:trPr>
          <w:trHeight w:val="691"/>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4C9E1DD1" w14:textId="77777777" w:rsidR="00500056" w:rsidRPr="00500056" w:rsidRDefault="00500056" w:rsidP="00102292">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გადაწყვეტილების გამოქვეყნება</w:t>
            </w:r>
          </w:p>
        </w:tc>
        <w:tc>
          <w:tcPr>
            <w:tcW w:w="4496" w:type="dxa"/>
            <w:tcBorders>
              <w:top w:val="nil"/>
              <w:left w:val="nil"/>
              <w:bottom w:val="single" w:sz="8" w:space="0" w:color="auto"/>
              <w:right w:val="single" w:sz="8" w:space="0" w:color="auto"/>
            </w:tcBorders>
            <w:shd w:val="clear" w:color="auto" w:fill="auto"/>
            <w:noWrap/>
            <w:vAlign w:val="bottom"/>
            <w:hideMark/>
          </w:tcPr>
          <w:p w14:paraId="68EAC52C" w14:textId="77777777" w:rsidR="00500056" w:rsidRPr="00D61FA2" w:rsidRDefault="0050191F" w:rsidP="006B5EFD">
            <w:pPr>
              <w:spacing w:after="24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 xml:space="preserve">არაუგვიანეს 2017 წლის </w:t>
            </w:r>
            <w:r w:rsidR="00C9621B" w:rsidRPr="00D61FA2">
              <w:rPr>
                <w:rFonts w:ascii="Sylfaen" w:eastAsia="Times New Roman" w:hAnsi="Sylfaen" w:cs="Calibri"/>
                <w:color w:val="000000"/>
                <w:highlight w:val="yellow"/>
                <w:lang w:val="ka-GE"/>
              </w:rPr>
              <w:t>15</w:t>
            </w:r>
            <w:r w:rsidRPr="00D61FA2">
              <w:rPr>
                <w:rFonts w:ascii="Sylfaen" w:eastAsia="Times New Roman" w:hAnsi="Sylfaen" w:cs="Calibri"/>
                <w:color w:val="000000"/>
                <w:highlight w:val="yellow"/>
                <w:lang w:val="ka-GE"/>
              </w:rPr>
              <w:t xml:space="preserve"> </w:t>
            </w:r>
            <w:r w:rsidR="00C9621B" w:rsidRPr="00D61FA2">
              <w:rPr>
                <w:rFonts w:ascii="Sylfaen" w:eastAsia="Times New Roman" w:hAnsi="Sylfaen" w:cs="Calibri"/>
                <w:color w:val="000000"/>
                <w:highlight w:val="yellow"/>
                <w:lang w:val="ka-GE"/>
              </w:rPr>
              <w:t>მარტი</w:t>
            </w:r>
          </w:p>
        </w:tc>
      </w:tr>
      <w:tr w:rsidR="00500056" w:rsidRPr="00500056" w14:paraId="3CC4FC86" w14:textId="77777777" w:rsidTr="002F3041">
        <w:trPr>
          <w:trHeight w:val="683"/>
        </w:trPr>
        <w:tc>
          <w:tcPr>
            <w:tcW w:w="5300" w:type="dxa"/>
            <w:tcBorders>
              <w:top w:val="nil"/>
              <w:left w:val="single" w:sz="8" w:space="0" w:color="auto"/>
              <w:bottom w:val="single" w:sz="8" w:space="0" w:color="auto"/>
              <w:right w:val="single" w:sz="8" w:space="0" w:color="auto"/>
            </w:tcBorders>
            <w:shd w:val="clear" w:color="auto" w:fill="auto"/>
            <w:vAlign w:val="center"/>
            <w:hideMark/>
          </w:tcPr>
          <w:p w14:paraId="0609C4D3" w14:textId="77777777" w:rsidR="00500056" w:rsidRPr="00500056" w:rsidRDefault="00500056" w:rsidP="0050191F">
            <w:pPr>
              <w:spacing w:after="0" w:line="240" w:lineRule="auto"/>
              <w:rPr>
                <w:rFonts w:ascii="Sylfaen" w:eastAsia="Times New Roman" w:hAnsi="Sylfaen" w:cs="Calibri"/>
                <w:color w:val="000000"/>
              </w:rPr>
            </w:pPr>
            <w:r w:rsidRPr="00500056">
              <w:rPr>
                <w:rFonts w:ascii="Sylfaen" w:eastAsia="Times New Roman" w:hAnsi="Sylfaen" w:cs="Calibri"/>
                <w:color w:val="000000"/>
                <w:lang w:val="ka-GE"/>
              </w:rPr>
              <w:t>საგრანტო ხელშეკრულების გაფორმება</w:t>
            </w:r>
          </w:p>
        </w:tc>
        <w:tc>
          <w:tcPr>
            <w:tcW w:w="4496" w:type="dxa"/>
            <w:tcBorders>
              <w:top w:val="nil"/>
              <w:left w:val="nil"/>
              <w:bottom w:val="single" w:sz="8" w:space="0" w:color="auto"/>
              <w:right w:val="single" w:sz="8" w:space="0" w:color="auto"/>
            </w:tcBorders>
            <w:shd w:val="clear" w:color="auto" w:fill="auto"/>
            <w:noWrap/>
            <w:vAlign w:val="bottom"/>
            <w:hideMark/>
          </w:tcPr>
          <w:p w14:paraId="3FD07FD6" w14:textId="77777777" w:rsidR="00500056" w:rsidRPr="00D61FA2" w:rsidRDefault="006B5EFD" w:rsidP="0050191F">
            <w:pPr>
              <w:spacing w:after="240" w:line="240" w:lineRule="auto"/>
              <w:rPr>
                <w:rFonts w:ascii="Sylfaen" w:eastAsia="Times New Roman" w:hAnsi="Sylfaen" w:cs="Calibri"/>
                <w:color w:val="000000"/>
                <w:highlight w:val="yellow"/>
                <w:lang w:val="ka-GE"/>
              </w:rPr>
            </w:pPr>
            <w:r w:rsidRPr="00D61FA2">
              <w:rPr>
                <w:rFonts w:ascii="Sylfaen" w:eastAsia="Times New Roman" w:hAnsi="Sylfaen" w:cs="Calibri"/>
                <w:color w:val="000000"/>
                <w:highlight w:val="yellow"/>
                <w:lang w:val="ka-GE"/>
              </w:rPr>
              <w:t xml:space="preserve"> </w:t>
            </w:r>
            <w:r w:rsidR="00C9621B" w:rsidRPr="00D61FA2">
              <w:rPr>
                <w:rFonts w:ascii="Sylfaen" w:eastAsia="Times New Roman" w:hAnsi="Sylfaen" w:cs="Calibri"/>
                <w:color w:val="000000"/>
                <w:highlight w:val="yellow"/>
                <w:lang w:val="ka-GE"/>
              </w:rPr>
              <w:t>2018</w:t>
            </w:r>
            <w:r w:rsidR="0050191F" w:rsidRPr="00D61FA2">
              <w:rPr>
                <w:rFonts w:ascii="Sylfaen" w:eastAsia="Times New Roman" w:hAnsi="Sylfaen" w:cs="Calibri"/>
                <w:color w:val="000000"/>
                <w:highlight w:val="yellow"/>
                <w:lang w:val="ka-GE"/>
              </w:rPr>
              <w:t xml:space="preserve"> წლის 20 მარტიდან</w:t>
            </w:r>
          </w:p>
        </w:tc>
      </w:tr>
    </w:tbl>
    <w:p w14:paraId="6C187AF7" w14:textId="77777777" w:rsidR="00320850" w:rsidRPr="002F3041" w:rsidRDefault="00320850" w:rsidP="00320850">
      <w:pPr>
        <w:tabs>
          <w:tab w:val="left" w:pos="90"/>
        </w:tabs>
        <w:jc w:val="both"/>
        <w:rPr>
          <w:rFonts w:ascii="Sylfaen" w:eastAsia="Times New Roman" w:hAnsi="Sylfaen" w:cs="Times New Roman"/>
        </w:rPr>
      </w:pPr>
    </w:p>
    <w:sectPr w:rsidR="00320850" w:rsidRPr="002F3041" w:rsidSect="001D3C9B">
      <w:footerReference w:type="default" r:id="rId9"/>
      <w:pgSz w:w="12240" w:h="15840"/>
      <w:pgMar w:top="1134" w:right="1134" w:bottom="1134"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3D17DF" w15:done="0"/>
  <w15:commentEx w15:paraId="61C98C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BB5CF" w14:textId="77777777" w:rsidR="001A04F3" w:rsidRDefault="001A04F3" w:rsidP="00F412D1">
      <w:pPr>
        <w:spacing w:after="0" w:line="240" w:lineRule="auto"/>
      </w:pPr>
      <w:r>
        <w:separator/>
      </w:r>
    </w:p>
  </w:endnote>
  <w:endnote w:type="continuationSeparator" w:id="0">
    <w:p w14:paraId="750961D7" w14:textId="77777777" w:rsidR="001A04F3" w:rsidRDefault="001A04F3" w:rsidP="00F41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9279277"/>
      <w:docPartObj>
        <w:docPartGallery w:val="Page Numbers (Bottom of Page)"/>
        <w:docPartUnique/>
      </w:docPartObj>
    </w:sdtPr>
    <w:sdtEndPr>
      <w:rPr>
        <w:noProof/>
      </w:rPr>
    </w:sdtEndPr>
    <w:sdtContent>
      <w:p w14:paraId="2F8F0A96" w14:textId="77777777" w:rsidR="00102292" w:rsidRDefault="00102292">
        <w:pPr>
          <w:pStyle w:val="Footer"/>
          <w:jc w:val="right"/>
        </w:pPr>
        <w:r>
          <w:fldChar w:fldCharType="begin"/>
        </w:r>
        <w:r>
          <w:instrText xml:space="preserve"> PAGE   \* MERGEFORMAT </w:instrText>
        </w:r>
        <w:r>
          <w:fldChar w:fldCharType="separate"/>
        </w:r>
        <w:r w:rsidR="001C3F3B">
          <w:rPr>
            <w:noProof/>
          </w:rPr>
          <w:t>8</w:t>
        </w:r>
        <w:r>
          <w:rPr>
            <w:noProof/>
          </w:rPr>
          <w:fldChar w:fldCharType="end"/>
        </w:r>
      </w:p>
    </w:sdtContent>
  </w:sdt>
  <w:p w14:paraId="1D95EACB" w14:textId="77777777" w:rsidR="00102292" w:rsidRDefault="001022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9EA21" w14:textId="77777777" w:rsidR="001A04F3" w:rsidRDefault="001A04F3" w:rsidP="00F412D1">
      <w:pPr>
        <w:spacing w:after="0" w:line="240" w:lineRule="auto"/>
      </w:pPr>
      <w:r>
        <w:separator/>
      </w:r>
    </w:p>
  </w:footnote>
  <w:footnote w:type="continuationSeparator" w:id="0">
    <w:p w14:paraId="7EBF3E2F" w14:textId="77777777" w:rsidR="001A04F3" w:rsidRDefault="001A04F3" w:rsidP="00F412D1">
      <w:pPr>
        <w:spacing w:after="0" w:line="240" w:lineRule="auto"/>
      </w:pPr>
      <w:r>
        <w:continuationSeparator/>
      </w:r>
    </w:p>
  </w:footnote>
  <w:footnote w:id="1">
    <w:p w14:paraId="1AB43409" w14:textId="77777777" w:rsidR="00320850" w:rsidRPr="00E569B5" w:rsidRDefault="00320850" w:rsidP="00320850">
      <w:pPr>
        <w:autoSpaceDE w:val="0"/>
        <w:autoSpaceDN w:val="0"/>
        <w:adjustRightInd w:val="0"/>
        <w:spacing w:after="0" w:line="240" w:lineRule="auto"/>
        <w:jc w:val="both"/>
        <w:rPr>
          <w:rFonts w:ascii="Sylfaen" w:hAnsi="Sylfaen"/>
          <w:lang w:val="ka-GE"/>
        </w:rPr>
      </w:pPr>
      <w:r>
        <w:rPr>
          <w:rStyle w:val="FootnoteReference"/>
        </w:rPr>
        <w:footnoteRef/>
      </w:r>
      <w:r>
        <w:t xml:space="preserve"> </w:t>
      </w:r>
      <w:r>
        <w:rPr>
          <w:rFonts w:ascii="Sylfaen" w:hAnsi="Sylfaen"/>
          <w:sz w:val="20"/>
          <w:szCs w:val="20"/>
          <w:lang w:val="ka-GE"/>
        </w:rPr>
        <w:t>გთხოვთ, გაითვალისწინოთ, რომ საგრანტო განაცხადების შეფასების, გამარჯვებულის გამოცხადების და ხელშეკრულების გაფორმების მითითებული თარიღები შეიძლება შეიცვალოს.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D35C5A"/>
    <w:multiLevelType w:val="hybridMultilevel"/>
    <w:tmpl w:val="550E57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tadze">
    <w15:presenceInfo w15:providerId="None" w15:userId="TAntad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C9B"/>
    <w:rsid w:val="00073341"/>
    <w:rsid w:val="00084A1D"/>
    <w:rsid w:val="000A5A46"/>
    <w:rsid w:val="000B0CFA"/>
    <w:rsid w:val="000C586F"/>
    <w:rsid w:val="000D3905"/>
    <w:rsid w:val="000E18C8"/>
    <w:rsid w:val="0010075E"/>
    <w:rsid w:val="00102292"/>
    <w:rsid w:val="00105EE3"/>
    <w:rsid w:val="0013632D"/>
    <w:rsid w:val="00137CC5"/>
    <w:rsid w:val="001A04F3"/>
    <w:rsid w:val="001A43D3"/>
    <w:rsid w:val="001B4ABF"/>
    <w:rsid w:val="001C23B6"/>
    <w:rsid w:val="001C3F3B"/>
    <w:rsid w:val="001D2EE4"/>
    <w:rsid w:val="001D3C9B"/>
    <w:rsid w:val="00247E44"/>
    <w:rsid w:val="002626CA"/>
    <w:rsid w:val="002802BC"/>
    <w:rsid w:val="00283003"/>
    <w:rsid w:val="0028327B"/>
    <w:rsid w:val="00292811"/>
    <w:rsid w:val="002A248F"/>
    <w:rsid w:val="002F3041"/>
    <w:rsid w:val="003002F0"/>
    <w:rsid w:val="0030206D"/>
    <w:rsid w:val="00317648"/>
    <w:rsid w:val="00320850"/>
    <w:rsid w:val="003505DD"/>
    <w:rsid w:val="003B56DE"/>
    <w:rsid w:val="003C5FC1"/>
    <w:rsid w:val="00412C36"/>
    <w:rsid w:val="00423BD5"/>
    <w:rsid w:val="0044114A"/>
    <w:rsid w:val="0047303A"/>
    <w:rsid w:val="004C5C73"/>
    <w:rsid w:val="00500056"/>
    <w:rsid w:val="005000D9"/>
    <w:rsid w:val="0050141D"/>
    <w:rsid w:val="0050191F"/>
    <w:rsid w:val="00512CCA"/>
    <w:rsid w:val="005879C9"/>
    <w:rsid w:val="00593B81"/>
    <w:rsid w:val="00595698"/>
    <w:rsid w:val="00596EAD"/>
    <w:rsid w:val="005B55BB"/>
    <w:rsid w:val="005E780F"/>
    <w:rsid w:val="00604082"/>
    <w:rsid w:val="00655D7E"/>
    <w:rsid w:val="006842E1"/>
    <w:rsid w:val="006B5EFD"/>
    <w:rsid w:val="007D6934"/>
    <w:rsid w:val="00800B5A"/>
    <w:rsid w:val="008042B9"/>
    <w:rsid w:val="00804D06"/>
    <w:rsid w:val="00844303"/>
    <w:rsid w:val="00894F62"/>
    <w:rsid w:val="008C4623"/>
    <w:rsid w:val="008F2B11"/>
    <w:rsid w:val="00921EF2"/>
    <w:rsid w:val="00944135"/>
    <w:rsid w:val="00974895"/>
    <w:rsid w:val="00A0052E"/>
    <w:rsid w:val="00A04779"/>
    <w:rsid w:val="00A12CD7"/>
    <w:rsid w:val="00A70E27"/>
    <w:rsid w:val="00B404A4"/>
    <w:rsid w:val="00BA12A3"/>
    <w:rsid w:val="00BA47B7"/>
    <w:rsid w:val="00C155BF"/>
    <w:rsid w:val="00C7421F"/>
    <w:rsid w:val="00C9621B"/>
    <w:rsid w:val="00CE598F"/>
    <w:rsid w:val="00CF6E0F"/>
    <w:rsid w:val="00D438CC"/>
    <w:rsid w:val="00D61FA2"/>
    <w:rsid w:val="00D64F92"/>
    <w:rsid w:val="00DA1FDF"/>
    <w:rsid w:val="00DA3C83"/>
    <w:rsid w:val="00DA44CF"/>
    <w:rsid w:val="00DC7C57"/>
    <w:rsid w:val="00E47752"/>
    <w:rsid w:val="00E877DE"/>
    <w:rsid w:val="00EE64D4"/>
    <w:rsid w:val="00F17165"/>
    <w:rsid w:val="00F21796"/>
    <w:rsid w:val="00F412D1"/>
    <w:rsid w:val="00F72610"/>
    <w:rsid w:val="00F775DF"/>
    <w:rsid w:val="00F83E51"/>
    <w:rsid w:val="00F92CB4"/>
    <w:rsid w:val="00FA21E1"/>
    <w:rsid w:val="00FA4B78"/>
    <w:rsid w:val="00FC41B4"/>
    <w:rsid w:val="00FE6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A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3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C9B"/>
    <w:rPr>
      <w:rFonts w:ascii="Tahoma" w:hAnsi="Tahoma" w:cs="Tahoma"/>
      <w:sz w:val="16"/>
      <w:szCs w:val="16"/>
    </w:rPr>
  </w:style>
  <w:style w:type="paragraph" w:styleId="FootnoteText">
    <w:name w:val="footnote text"/>
    <w:basedOn w:val="Normal"/>
    <w:link w:val="FootnoteTextChar"/>
    <w:uiPriority w:val="99"/>
    <w:semiHidden/>
    <w:unhideWhenUsed/>
    <w:rsid w:val="00F412D1"/>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412D1"/>
    <w:rPr>
      <w:rFonts w:eastAsia="Times New Roman"/>
      <w:sz w:val="20"/>
      <w:szCs w:val="20"/>
    </w:rPr>
  </w:style>
  <w:style w:type="character" w:styleId="FootnoteReference">
    <w:name w:val="footnote reference"/>
    <w:basedOn w:val="DefaultParagraphFont"/>
    <w:uiPriority w:val="99"/>
    <w:semiHidden/>
    <w:unhideWhenUsed/>
    <w:rsid w:val="00F412D1"/>
    <w:rPr>
      <w:vertAlign w:val="superscript"/>
    </w:rPr>
  </w:style>
  <w:style w:type="table" w:styleId="TableGrid">
    <w:name w:val="Table Grid"/>
    <w:basedOn w:val="TableNormal"/>
    <w:uiPriority w:val="59"/>
    <w:rsid w:val="0032085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2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292"/>
  </w:style>
  <w:style w:type="paragraph" w:styleId="Footer">
    <w:name w:val="footer"/>
    <w:basedOn w:val="Normal"/>
    <w:link w:val="FooterChar"/>
    <w:uiPriority w:val="99"/>
    <w:unhideWhenUsed/>
    <w:rsid w:val="00102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292"/>
  </w:style>
  <w:style w:type="character" w:styleId="CommentReference">
    <w:name w:val="annotation reference"/>
    <w:basedOn w:val="DefaultParagraphFont"/>
    <w:uiPriority w:val="99"/>
    <w:semiHidden/>
    <w:unhideWhenUsed/>
    <w:rsid w:val="003B56DE"/>
    <w:rPr>
      <w:sz w:val="16"/>
      <w:szCs w:val="16"/>
    </w:rPr>
  </w:style>
  <w:style w:type="paragraph" w:styleId="CommentText">
    <w:name w:val="annotation text"/>
    <w:basedOn w:val="Normal"/>
    <w:link w:val="CommentTextChar"/>
    <w:uiPriority w:val="99"/>
    <w:semiHidden/>
    <w:unhideWhenUsed/>
    <w:rsid w:val="003B56DE"/>
    <w:pPr>
      <w:spacing w:line="240" w:lineRule="auto"/>
    </w:pPr>
    <w:rPr>
      <w:sz w:val="20"/>
      <w:szCs w:val="20"/>
    </w:rPr>
  </w:style>
  <w:style w:type="character" w:customStyle="1" w:styleId="CommentTextChar">
    <w:name w:val="Comment Text Char"/>
    <w:basedOn w:val="DefaultParagraphFont"/>
    <w:link w:val="CommentText"/>
    <w:uiPriority w:val="99"/>
    <w:semiHidden/>
    <w:rsid w:val="003B56DE"/>
    <w:rPr>
      <w:sz w:val="20"/>
      <w:szCs w:val="20"/>
    </w:rPr>
  </w:style>
  <w:style w:type="paragraph" w:styleId="CommentSubject">
    <w:name w:val="annotation subject"/>
    <w:basedOn w:val="CommentText"/>
    <w:next w:val="CommentText"/>
    <w:link w:val="CommentSubjectChar"/>
    <w:uiPriority w:val="99"/>
    <w:semiHidden/>
    <w:unhideWhenUsed/>
    <w:rsid w:val="003B56DE"/>
    <w:rPr>
      <w:b/>
      <w:bCs/>
    </w:rPr>
  </w:style>
  <w:style w:type="character" w:customStyle="1" w:styleId="CommentSubjectChar">
    <w:name w:val="Comment Subject Char"/>
    <w:basedOn w:val="CommentTextChar"/>
    <w:link w:val="CommentSubject"/>
    <w:uiPriority w:val="99"/>
    <w:semiHidden/>
    <w:rsid w:val="003B56DE"/>
    <w:rPr>
      <w:b/>
      <w:bCs/>
      <w:sz w:val="20"/>
      <w:szCs w:val="20"/>
    </w:rPr>
  </w:style>
  <w:style w:type="paragraph" w:styleId="ListParagraph">
    <w:name w:val="List Paragraph"/>
    <w:basedOn w:val="Normal"/>
    <w:uiPriority w:val="34"/>
    <w:qFormat/>
    <w:rsid w:val="00FA21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3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C9B"/>
    <w:rPr>
      <w:rFonts w:ascii="Tahoma" w:hAnsi="Tahoma" w:cs="Tahoma"/>
      <w:sz w:val="16"/>
      <w:szCs w:val="16"/>
    </w:rPr>
  </w:style>
  <w:style w:type="paragraph" w:styleId="FootnoteText">
    <w:name w:val="footnote text"/>
    <w:basedOn w:val="Normal"/>
    <w:link w:val="FootnoteTextChar"/>
    <w:uiPriority w:val="99"/>
    <w:semiHidden/>
    <w:unhideWhenUsed/>
    <w:rsid w:val="00F412D1"/>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412D1"/>
    <w:rPr>
      <w:rFonts w:eastAsia="Times New Roman"/>
      <w:sz w:val="20"/>
      <w:szCs w:val="20"/>
    </w:rPr>
  </w:style>
  <w:style w:type="character" w:styleId="FootnoteReference">
    <w:name w:val="footnote reference"/>
    <w:basedOn w:val="DefaultParagraphFont"/>
    <w:uiPriority w:val="99"/>
    <w:semiHidden/>
    <w:unhideWhenUsed/>
    <w:rsid w:val="00F412D1"/>
    <w:rPr>
      <w:vertAlign w:val="superscript"/>
    </w:rPr>
  </w:style>
  <w:style w:type="table" w:styleId="TableGrid">
    <w:name w:val="Table Grid"/>
    <w:basedOn w:val="TableNormal"/>
    <w:uiPriority w:val="59"/>
    <w:rsid w:val="0032085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2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292"/>
  </w:style>
  <w:style w:type="paragraph" w:styleId="Footer">
    <w:name w:val="footer"/>
    <w:basedOn w:val="Normal"/>
    <w:link w:val="FooterChar"/>
    <w:uiPriority w:val="99"/>
    <w:unhideWhenUsed/>
    <w:rsid w:val="00102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292"/>
  </w:style>
  <w:style w:type="character" w:styleId="CommentReference">
    <w:name w:val="annotation reference"/>
    <w:basedOn w:val="DefaultParagraphFont"/>
    <w:uiPriority w:val="99"/>
    <w:semiHidden/>
    <w:unhideWhenUsed/>
    <w:rsid w:val="003B56DE"/>
    <w:rPr>
      <w:sz w:val="16"/>
      <w:szCs w:val="16"/>
    </w:rPr>
  </w:style>
  <w:style w:type="paragraph" w:styleId="CommentText">
    <w:name w:val="annotation text"/>
    <w:basedOn w:val="Normal"/>
    <w:link w:val="CommentTextChar"/>
    <w:uiPriority w:val="99"/>
    <w:semiHidden/>
    <w:unhideWhenUsed/>
    <w:rsid w:val="003B56DE"/>
    <w:pPr>
      <w:spacing w:line="240" w:lineRule="auto"/>
    </w:pPr>
    <w:rPr>
      <w:sz w:val="20"/>
      <w:szCs w:val="20"/>
    </w:rPr>
  </w:style>
  <w:style w:type="character" w:customStyle="1" w:styleId="CommentTextChar">
    <w:name w:val="Comment Text Char"/>
    <w:basedOn w:val="DefaultParagraphFont"/>
    <w:link w:val="CommentText"/>
    <w:uiPriority w:val="99"/>
    <w:semiHidden/>
    <w:rsid w:val="003B56DE"/>
    <w:rPr>
      <w:sz w:val="20"/>
      <w:szCs w:val="20"/>
    </w:rPr>
  </w:style>
  <w:style w:type="paragraph" w:styleId="CommentSubject">
    <w:name w:val="annotation subject"/>
    <w:basedOn w:val="CommentText"/>
    <w:next w:val="CommentText"/>
    <w:link w:val="CommentSubjectChar"/>
    <w:uiPriority w:val="99"/>
    <w:semiHidden/>
    <w:unhideWhenUsed/>
    <w:rsid w:val="003B56DE"/>
    <w:rPr>
      <w:b/>
      <w:bCs/>
    </w:rPr>
  </w:style>
  <w:style w:type="character" w:customStyle="1" w:styleId="CommentSubjectChar">
    <w:name w:val="Comment Subject Char"/>
    <w:basedOn w:val="CommentTextChar"/>
    <w:link w:val="CommentSubject"/>
    <w:uiPriority w:val="99"/>
    <w:semiHidden/>
    <w:rsid w:val="003B56DE"/>
    <w:rPr>
      <w:b/>
      <w:bCs/>
      <w:sz w:val="20"/>
      <w:szCs w:val="20"/>
    </w:rPr>
  </w:style>
  <w:style w:type="paragraph" w:styleId="ListParagraph">
    <w:name w:val="List Paragraph"/>
    <w:basedOn w:val="Normal"/>
    <w:uiPriority w:val="34"/>
    <w:qFormat/>
    <w:rsid w:val="00FA21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592048">
      <w:bodyDiv w:val="1"/>
      <w:marLeft w:val="0"/>
      <w:marRight w:val="0"/>
      <w:marTop w:val="0"/>
      <w:marBottom w:val="0"/>
      <w:divBdr>
        <w:top w:val="none" w:sz="0" w:space="0" w:color="auto"/>
        <w:left w:val="none" w:sz="0" w:space="0" w:color="auto"/>
        <w:bottom w:val="none" w:sz="0" w:space="0" w:color="auto"/>
        <w:right w:val="none" w:sz="0" w:space="0" w:color="auto"/>
      </w:divBdr>
    </w:div>
    <w:div w:id="1019576041">
      <w:bodyDiv w:val="1"/>
      <w:marLeft w:val="0"/>
      <w:marRight w:val="0"/>
      <w:marTop w:val="0"/>
      <w:marBottom w:val="0"/>
      <w:divBdr>
        <w:top w:val="none" w:sz="0" w:space="0" w:color="auto"/>
        <w:left w:val="none" w:sz="0" w:space="0" w:color="auto"/>
        <w:bottom w:val="none" w:sz="0" w:space="0" w:color="auto"/>
        <w:right w:val="none" w:sz="0" w:space="0" w:color="auto"/>
      </w:divBdr>
    </w:div>
    <w:div w:id="1400327671">
      <w:bodyDiv w:val="1"/>
      <w:marLeft w:val="0"/>
      <w:marRight w:val="0"/>
      <w:marTop w:val="0"/>
      <w:marBottom w:val="0"/>
      <w:divBdr>
        <w:top w:val="none" w:sz="0" w:space="0" w:color="auto"/>
        <w:left w:val="none" w:sz="0" w:space="0" w:color="auto"/>
        <w:bottom w:val="none" w:sz="0" w:space="0" w:color="auto"/>
        <w:right w:val="none" w:sz="0" w:space="0" w:color="auto"/>
      </w:divBdr>
    </w:div>
    <w:div w:id="176352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Abramishvili</dc:creator>
  <cp:lastModifiedBy>Giorgi Bunturi</cp:lastModifiedBy>
  <cp:revision>3</cp:revision>
  <dcterms:created xsi:type="dcterms:W3CDTF">2019-02-27T05:09:00Z</dcterms:created>
  <dcterms:modified xsi:type="dcterms:W3CDTF">2019-02-27T05:16:00Z</dcterms:modified>
</cp:coreProperties>
</file>